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2A048F5" w14:textId="70E52FA8" w:rsidR="00CC419E" w:rsidRPr="003B37F2" w:rsidRDefault="00122789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noProof/>
          <w:sz w:val="32"/>
          <w:szCs w:val="32"/>
        </w:rPr>
        <w:drawing>
          <wp:inline distT="0" distB="0" distL="0" distR="0" wp14:anchorId="5174CE5A" wp14:editId="0E5513CC">
            <wp:extent cx="1449705" cy="252666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9705" cy="25266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1B80B8" w14:textId="77777777" w:rsidR="00CC419E" w:rsidRPr="003B37F2" w:rsidRDefault="00CC419E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Pr="003B37F2">
        <w:rPr>
          <w:rFonts w:ascii="TH Sarabun New" w:hAnsi="TH Sarabun New" w:cs="TH Sarabun New"/>
          <w:b/>
          <w:bCs/>
          <w:sz w:val="48"/>
          <w:szCs w:val="48"/>
        </w:rPr>
        <w:t>.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 3 รายละเอียด</w:t>
      </w:r>
      <w:r w:rsidR="00D743AD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ของ</w:t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14:paraId="6C260901" w14:textId="77777777" w:rsidR="005552F1" w:rsidRPr="003B37F2" w:rsidRDefault="005552F1" w:rsidP="00213C27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</w:rPr>
        <w:t>Course Specification</w:t>
      </w:r>
    </w:p>
    <w:p w14:paraId="0A346D5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18546852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7932DBF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F2D8C31" w14:textId="28C43BB1" w:rsidR="00CC419E" w:rsidRPr="003B37F2" w:rsidRDefault="005D7DF6" w:rsidP="00CC419E">
      <w:pPr>
        <w:rPr>
          <w:rFonts w:ascii="TH Sarabun New" w:hAnsi="TH Sarabun New" w:cs="TH Sarabun New"/>
          <w:b/>
          <w:bCs/>
          <w:sz w:val="40"/>
          <w:szCs w:val="40"/>
        </w:rPr>
      </w:pPr>
      <w:r w:rsidRPr="003B37F2">
        <w:rPr>
          <w:rFonts w:ascii="TH Sarabun New" w:hAnsi="TH Sarabun New" w:cs="TH Sarabun New"/>
          <w:b/>
          <w:bCs/>
          <w:sz w:val="40"/>
          <w:szCs w:val="40"/>
          <w:cs/>
        </w:rPr>
        <w:t>0317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</w:rPr>
        <w:t>22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1</w:t>
      </w:r>
      <w:r w:rsidR="006D7041" w:rsidRPr="003B37F2">
        <w:rPr>
          <w:rFonts w:ascii="TH Sarabun New" w:hAnsi="TH Sarabun New" w:cs="TH Sarabun New"/>
          <w:b/>
          <w:bCs/>
          <w:sz w:val="40"/>
          <w:szCs w:val="40"/>
          <w:cs/>
        </w:rPr>
        <w:t xml:space="preserve">  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คอมพิวเตอร์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กราฟิก</w:t>
      </w:r>
      <w:r w:rsidR="009A3089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และ</w:t>
      </w:r>
      <w:r w:rsidR="008B24BA" w:rsidRPr="003B37F2">
        <w:rPr>
          <w:rFonts w:ascii="TH Sarabun New" w:hAnsi="TH Sarabun New" w:cs="TH Sarabun New"/>
          <w:b/>
          <w:bCs/>
          <w:sz w:val="40"/>
          <w:szCs w:val="40"/>
          <w:cs/>
        </w:rPr>
        <w:t>แอนิเมชันเพื่อการศึกษา</w:t>
      </w:r>
    </w:p>
    <w:p w14:paraId="0167F837" w14:textId="533810E1" w:rsidR="00CC419E" w:rsidRPr="003B37F2" w:rsidRDefault="009A3089" w:rsidP="005D7DF6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Computer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Graphics</w:t>
      </w:r>
      <w:r w:rsidR="005D7DF6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 xml:space="preserve"> and </w:t>
      </w:r>
      <w:r w:rsidR="008B24BA" w:rsidRPr="003B37F2">
        <w:rPr>
          <w:rStyle w:val="PageNumber"/>
          <w:rFonts w:ascii="TH Sarabun New" w:hAnsi="TH Sarabun New" w:cs="TH Sarabun New"/>
          <w:b/>
          <w:bCs/>
          <w:sz w:val="36"/>
          <w:szCs w:val="36"/>
        </w:rPr>
        <w:t>Animation for Education</w:t>
      </w:r>
    </w:p>
    <w:p w14:paraId="0CAA033E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66C81150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244D0E3E" w14:textId="77777777" w:rsidR="006D7041" w:rsidRPr="003B37F2" w:rsidRDefault="006D7041" w:rsidP="00CC419E">
      <w:pPr>
        <w:rPr>
          <w:rFonts w:ascii="TH Sarabun New" w:hAnsi="TH Sarabun New" w:cs="TH Sarabun New"/>
          <w:b/>
          <w:bCs/>
          <w:sz w:val="48"/>
          <w:szCs w:val="48"/>
        </w:rPr>
      </w:pPr>
    </w:p>
    <w:p w14:paraId="3B2834BE" w14:textId="77777777" w:rsidR="00CC419E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รายวิชานี้เป็นส่วนหนึ่งของหลักสูตร</w:t>
      </w:r>
      <w:proofErr w:type="spellStart"/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ศิลปศา</w:t>
      </w:r>
      <w:proofErr w:type="spellEnd"/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สตรบัณฑิต 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br/>
      </w: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สาขาวิชา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เทคโนโลยีและสื่อสารการศึกษา</w:t>
      </w:r>
    </w:p>
    <w:p w14:paraId="107C3D29" w14:textId="77777777" w:rsidR="00CC419E" w:rsidRPr="003B37F2" w:rsidRDefault="006D7041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 xml:space="preserve">หลักสูตรปรับปรุง </w:t>
      </w:r>
      <w:r w:rsidR="00CC419E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พ.ศ.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2560</w:t>
      </w:r>
    </w:p>
    <w:p w14:paraId="09430319" w14:textId="45D256BE" w:rsidR="00CC419E" w:rsidRPr="003B37F2" w:rsidRDefault="00CC419E" w:rsidP="005D7DF6">
      <w:pPr>
        <w:ind w:left="90" w:hanging="47"/>
        <w:rPr>
          <w:rFonts w:ascii="TH Sarabun New" w:hAnsi="TH Sarabun New" w:cs="TH Sarabun New"/>
          <w:b/>
          <w:bCs/>
          <w:sz w:val="48"/>
          <w:szCs w:val="48"/>
          <w:cs/>
        </w:r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คณะ</w:t>
      </w:r>
      <w:r w:rsidR="005D7DF6" w:rsidRPr="003B37F2">
        <w:rPr>
          <w:rFonts w:ascii="TH Sarabun New" w:hAnsi="TH Sarabun New" w:cs="TH Sarabun New"/>
          <w:b/>
          <w:bCs/>
          <w:sz w:val="48"/>
          <w:szCs w:val="48"/>
          <w:cs/>
        </w:rPr>
        <w:t>ศึกษาศาสตร์</w:t>
      </w:r>
    </w:p>
    <w:p w14:paraId="6ADA8835" w14:textId="77777777" w:rsidR="001402A5" w:rsidRPr="003B37F2" w:rsidRDefault="00CC419E" w:rsidP="005D7DF6">
      <w:pPr>
        <w:ind w:left="0" w:firstLine="0"/>
        <w:rPr>
          <w:rFonts w:ascii="TH Sarabun New" w:hAnsi="TH Sarabun New" w:cs="TH Sarabun New"/>
          <w:b/>
          <w:bCs/>
          <w:sz w:val="44"/>
          <w:szCs w:val="44"/>
        </w:rPr>
        <w:sectPr w:rsidR="001402A5" w:rsidRPr="003B37F2" w:rsidSect="00960863">
          <w:headerReference w:type="default" r:id="rId9"/>
          <w:footerReference w:type="even" r:id="rId10"/>
          <w:footerReference w:type="default" r:id="rId11"/>
          <w:footerReference w:type="first" r:id="rId12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3B37F2">
        <w:rPr>
          <w:rFonts w:ascii="TH Sarabun New" w:hAnsi="TH Sarabun New" w:cs="TH Sarabun New"/>
          <w:b/>
          <w:bCs/>
          <w:sz w:val="48"/>
          <w:szCs w:val="48"/>
          <w:cs/>
        </w:rPr>
        <w:t>มหาวิทยาลัยทักษิณ</w:t>
      </w:r>
    </w:p>
    <w:p w14:paraId="5CA846F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14:paraId="3EB6AF1F" w14:textId="77777777" w:rsidR="00614E14" w:rsidRPr="003B37F2" w:rsidRDefault="00614E14" w:rsidP="00CC419E">
      <w:pPr>
        <w:rPr>
          <w:rFonts w:ascii="TH Sarabun New" w:hAnsi="TH Sarabun New" w:cs="TH Sarabun New"/>
          <w:b/>
          <w:bCs/>
          <w:sz w:val="36"/>
          <w:szCs w:val="36"/>
        </w:rPr>
      </w:pPr>
    </w:p>
    <w:p w14:paraId="0168FFBF" w14:textId="77777777" w:rsidR="00CC419E" w:rsidRPr="003B37F2" w:rsidRDefault="00CC419E" w:rsidP="00136F6A">
      <w:pPr>
        <w:ind w:hanging="1678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หมวด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>หน้า</w:t>
      </w:r>
    </w:p>
    <w:p w14:paraId="342800CE" w14:textId="78AD3664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1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ข้อมูลทั่วไป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</w:t>
      </w:r>
    </w:p>
    <w:p w14:paraId="7DB39E13" w14:textId="0837B239" w:rsidR="00CC419E" w:rsidRPr="003B37F2" w:rsidRDefault="00CC419E" w:rsidP="00CC419E">
      <w:pPr>
        <w:ind w:left="720" w:firstLine="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2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  <w:t>จุดมุ่งหมายและวัตถุประสงค์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6EC42FEE" w14:textId="769D61D7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3</w:t>
      </w:r>
      <w:r w:rsidR="00136F6A"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ลักษณะและการดำเนินการ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2</w:t>
      </w:r>
    </w:p>
    <w:p w14:paraId="776FAAC7" w14:textId="62ECFEE5" w:rsidR="00F356C5" w:rsidRPr="003B37F2" w:rsidRDefault="00F356C5" w:rsidP="00F356C5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4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การพัฒนาผลการเรียนรู้ของนิสิต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3</w:t>
      </w:r>
    </w:p>
    <w:p w14:paraId="11F79519" w14:textId="22D29E92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5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แผนการสอนและการประเมินผล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36F6A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9</w:t>
      </w:r>
    </w:p>
    <w:p w14:paraId="621F9CD9" w14:textId="0371797A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6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ทรัพยากรประกอบการเรียนการสอน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1D11695" w14:textId="047236C3" w:rsidR="00CC419E" w:rsidRPr="003B37F2" w:rsidRDefault="00CC419E" w:rsidP="00136F6A">
      <w:pPr>
        <w:ind w:left="2127" w:hanging="1407"/>
        <w:jc w:val="both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หมวด</w:t>
      </w:r>
      <w:r w:rsidR="001402A5" w:rsidRPr="003B37F2">
        <w:rPr>
          <w:rFonts w:ascii="TH Sarabun New" w:hAnsi="TH Sarabun New" w:cs="TH Sarabun New"/>
          <w:sz w:val="32"/>
          <w:szCs w:val="32"/>
          <w:cs/>
        </w:rPr>
        <w:t>ที่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</w:rPr>
        <w:t>7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Pr="003B37F2">
        <w:rPr>
          <w:rFonts w:ascii="TH Sarabun New" w:hAnsi="TH Sarabun New" w:cs="TH Sarabun New"/>
          <w:sz w:val="32"/>
          <w:szCs w:val="32"/>
        </w:rPr>
        <w:tab/>
      </w:r>
      <w:r w:rsidR="001402A5" w:rsidRPr="003B37F2">
        <w:rPr>
          <w:rFonts w:ascii="TH Sarabun New" w:hAnsi="TH Sarabun New" w:cs="TH Sarabun New"/>
          <w:sz w:val="32"/>
          <w:szCs w:val="32"/>
        </w:rPr>
        <w:tab/>
      </w:r>
      <w:r w:rsidR="00427176" w:rsidRPr="003B37F2">
        <w:rPr>
          <w:rFonts w:ascii="TH Sarabun New" w:hAnsi="TH Sarabun New" w:cs="TH Sarabun New"/>
          <w:sz w:val="32"/>
          <w:szCs w:val="32"/>
          <w:cs/>
        </w:rPr>
        <w:t>12</w:t>
      </w:r>
    </w:p>
    <w:p w14:paraId="7D5C459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7E6AE9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7C5812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EF8468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76E7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915534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2278270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40C3C167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30DF6789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593B875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0F18112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9561AC6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674DD41A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FCECFC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2C06A398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5BED9EF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55BB65E3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11409AEC" w14:textId="77777777" w:rsidR="00CC419E" w:rsidRPr="003B37F2" w:rsidRDefault="00CC419E" w:rsidP="00CC419E">
      <w:pPr>
        <w:rPr>
          <w:rFonts w:ascii="TH Sarabun New" w:hAnsi="TH Sarabun New" w:cs="TH Sarabun New"/>
          <w:b/>
          <w:bCs/>
          <w:sz w:val="32"/>
          <w:szCs w:val="32"/>
        </w:rPr>
      </w:pPr>
    </w:p>
    <w:p w14:paraId="768400F6" w14:textId="77777777" w:rsidR="00762406" w:rsidRPr="003B37F2" w:rsidRDefault="00762406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125C42B" w14:textId="77777777" w:rsidR="00D50DB9" w:rsidRPr="003B37F2" w:rsidRDefault="00D50DB9" w:rsidP="0023285A">
      <w:pPr>
        <w:ind w:left="-284" w:firstLine="0"/>
        <w:rPr>
          <w:rFonts w:ascii="TH Sarabun New" w:hAnsi="TH Sarabun New" w:cs="TH Sarabun New"/>
          <w:b/>
          <w:bCs/>
          <w:sz w:val="32"/>
          <w:szCs w:val="32"/>
          <w:cs/>
        </w:rPr>
      </w:pPr>
    </w:p>
    <w:p w14:paraId="60E3878D" w14:textId="77777777" w:rsidR="006D7041" w:rsidRPr="003B37F2" w:rsidRDefault="006D7041" w:rsidP="002E587C">
      <w:pPr>
        <w:rPr>
          <w:rFonts w:ascii="TH Sarabun New" w:hAnsi="TH Sarabun New" w:cs="TH Sarabun New"/>
          <w:b/>
          <w:bCs/>
          <w:sz w:val="36"/>
          <w:szCs w:val="36"/>
          <w:cs/>
        </w:rPr>
        <w:sectPr w:rsidR="006D7041" w:rsidRPr="003B37F2" w:rsidSect="00270835">
          <w:headerReference w:type="first" r:id="rId13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</w:p>
    <w:p w14:paraId="13D41593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4A4C6AB7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70A6BECD" w14:textId="77777777" w:rsidR="002E587C" w:rsidRPr="003B37F2" w:rsidRDefault="002E587C" w:rsidP="002E587C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1  ข้อมูลทั่วไป</w:t>
      </w:r>
    </w:p>
    <w:p w14:paraId="47F2B3E3" w14:textId="77777777" w:rsidR="002E587C" w:rsidRPr="003B37F2" w:rsidRDefault="002E587C" w:rsidP="002E587C">
      <w:pPr>
        <w:rPr>
          <w:rFonts w:ascii="TH Sarabun New" w:hAnsi="TH Sarabun New" w:cs="TH Sarabun New"/>
          <w:sz w:val="16"/>
          <w:szCs w:val="16"/>
        </w:rPr>
      </w:pPr>
    </w:p>
    <w:p w14:paraId="44EBD738" w14:textId="6EED5BC3" w:rsidR="002E587C" w:rsidRPr="003B37F2" w:rsidRDefault="002E587C" w:rsidP="009B0321">
      <w:pPr>
        <w:tabs>
          <w:tab w:val="left" w:pos="567"/>
        </w:tabs>
        <w:ind w:left="322" w:hanging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3B37F2">
        <w:rPr>
          <w:rFonts w:ascii="TH Sarabun New" w:hAnsi="TH Sarabun New" w:cs="TH Sarabun New"/>
          <w:b/>
          <w:bCs/>
          <w:sz w:val="32"/>
          <w:szCs w:val="32"/>
        </w:rPr>
        <w:t xml:space="preserve"> </w:t>
      </w:r>
    </w:p>
    <w:bookmarkEnd w:id="0"/>
    <w:p w14:paraId="2D61B6AB" w14:textId="63B8DF4C" w:rsidR="009A057F" w:rsidRPr="003B37F2" w:rsidRDefault="009A057F" w:rsidP="009A057F">
      <w:pPr>
        <w:tabs>
          <w:tab w:val="left" w:pos="8100"/>
        </w:tabs>
        <w:ind w:left="1980" w:hanging="1260"/>
        <w:jc w:val="both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</w:rPr>
        <w:t>0317</w:t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>22</w:t>
      </w:r>
      <w:r w:rsidR="008B24BA" w:rsidRPr="003B37F2">
        <w:rPr>
          <w:rFonts w:ascii="TH Sarabun New" w:eastAsia="TH SarabunPSK" w:hAnsi="TH Sarabun New" w:cs="TH Sarabun New"/>
          <w:b/>
          <w:sz w:val="32"/>
          <w:szCs w:val="32"/>
        </w:rPr>
        <w:t>1</w:t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คอมพิวเตอร์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กราฟิก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และ</w:t>
      </w:r>
      <w:r w:rsidR="008B24BA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แอนิเมชันเพื่อการศึก</w:t>
      </w:r>
      <w:r w:rsidR="00BD417C" w:rsidRPr="003B37F2">
        <w:rPr>
          <w:rFonts w:ascii="TH Sarabun New" w:eastAsia="TH SarabunPSK" w:hAnsi="TH Sarabun New" w:cs="TH Sarabun New"/>
          <w:b/>
          <w:bCs/>
          <w:sz w:val="32"/>
          <w:szCs w:val="32"/>
          <w:cs/>
        </w:rPr>
        <w:t>ษา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ab/>
        <w:t>3(2-2-5)</w:t>
      </w:r>
    </w:p>
    <w:p w14:paraId="18A990D8" w14:textId="10A14EF3" w:rsidR="009A057F" w:rsidRPr="003B37F2" w:rsidRDefault="009A057F" w:rsidP="009A057F">
      <w:pPr>
        <w:tabs>
          <w:tab w:val="left" w:pos="284"/>
          <w:tab w:val="left" w:pos="1134"/>
          <w:tab w:val="left" w:pos="8190"/>
        </w:tabs>
        <w:ind w:left="1980" w:hanging="12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Pr="003B37F2">
        <w:rPr>
          <w:rFonts w:ascii="TH Sarabun New" w:eastAsia="TH SarabunPSK" w:hAnsi="TH Sarabun New" w:cs="TH Sarabun New"/>
          <w:b/>
          <w:sz w:val="32"/>
          <w:szCs w:val="32"/>
          <w:cs/>
        </w:rPr>
        <w:tab/>
      </w:r>
      <w:r w:rsidR="00BD417C"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Computer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Graphics</w:t>
      </w:r>
      <w:r w:rsidRPr="003B37F2">
        <w:rPr>
          <w:rFonts w:ascii="TH Sarabun New" w:eastAsia="TH SarabunPSK" w:hAnsi="TH Sarabun New" w:cs="TH Sarabun New"/>
          <w:b/>
          <w:sz w:val="32"/>
          <w:szCs w:val="32"/>
        </w:rPr>
        <w:t xml:space="preserve"> and </w:t>
      </w:r>
      <w:r w:rsidR="00FB2A0C" w:rsidRPr="003B37F2">
        <w:rPr>
          <w:rFonts w:ascii="TH Sarabun New" w:eastAsia="TH SarabunPSK" w:hAnsi="TH Sarabun New" w:cs="TH Sarabun New"/>
          <w:b/>
          <w:sz w:val="32"/>
          <w:szCs w:val="32"/>
        </w:rPr>
        <w:t>Animation for Education</w:t>
      </w:r>
    </w:p>
    <w:p w14:paraId="13A07E86" w14:textId="77777777" w:rsidR="00855A52" w:rsidRPr="003B37F2" w:rsidRDefault="00855A52" w:rsidP="00855A52">
      <w:pPr>
        <w:tabs>
          <w:tab w:val="left" w:pos="8080"/>
        </w:tabs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หลักการออกแบบและกระบวนการสร้างคอมพิวเตอร์กราฟิกและแอนิเมชันระบบสีทางคอมพิวเตอร์ ภาพนิ่ง ภาพเคลื่อนไหวทั้ง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2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 xml:space="preserve">มิติ และ </w:t>
      </w:r>
      <w:r w:rsidRPr="003B37F2">
        <w:rPr>
          <w:rFonts w:ascii="TH Sarabun New" w:eastAsia="TH SarabunPSK" w:hAnsi="TH Sarabun New" w:cs="TH Sarabun New"/>
          <w:sz w:val="32"/>
          <w:szCs w:val="32"/>
        </w:rPr>
        <w:t xml:space="preserve">3 </w:t>
      </w:r>
      <w:r w:rsidRPr="003B37F2">
        <w:rPr>
          <w:rFonts w:ascii="TH Sarabun New" w:eastAsia="TH SarabunPSK" w:hAnsi="TH Sarabun New" w:cs="TH Sarabun New"/>
          <w:sz w:val="32"/>
          <w:szCs w:val="32"/>
          <w:cs/>
        </w:rPr>
        <w:t>มิติ อุปกรณ์และโปรแกรมคอมพิวเตอร์สำเร็จรูปที่เกี่ยวข้องกับคอมพิวเตอร์กราฟิกและแอนิเมชัน ฝึกปฏิบัติการสร้างงานกราฟิกและแอนิเมชันเพื่อการศึกษา</w:t>
      </w:r>
    </w:p>
    <w:p w14:paraId="528A1143" w14:textId="0F2292BB" w:rsidR="000A566E" w:rsidRPr="003B37F2" w:rsidRDefault="00855A52" w:rsidP="00855A52">
      <w:pPr>
        <w:ind w:left="720" w:firstLine="63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  <w:t>Design principles and processes of computer graphics and animations production; color system, 2D and 3D motion pictures and slides; computer software packages and equipment involving computer graphics and animations; practice in creating graphics and animations for education</w:t>
      </w:r>
    </w:p>
    <w:p w14:paraId="15C5087D" w14:textId="77777777" w:rsidR="002E587C" w:rsidRPr="003B37F2" w:rsidRDefault="002E587C" w:rsidP="002E587C">
      <w:pPr>
        <w:tabs>
          <w:tab w:val="left" w:pos="567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หลักสูตรและประเภทของรายวิชา</w:t>
      </w:r>
    </w:p>
    <w:p w14:paraId="42E37262" w14:textId="74F4BF44" w:rsidR="003E52B2" w:rsidRPr="003B37F2" w:rsidRDefault="00151FEE" w:rsidP="00D90124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หลักสูตร</w:t>
      </w:r>
      <w:proofErr w:type="spellStart"/>
      <w:r w:rsidRPr="003B37F2">
        <w:rPr>
          <w:rFonts w:ascii="TH Sarabun New" w:hAnsi="TH Sarabun New" w:cs="TH Sarabun New"/>
          <w:sz w:val="32"/>
          <w:szCs w:val="32"/>
          <w:cs/>
        </w:rPr>
        <w:t>ศิลปศา</w:t>
      </w:r>
      <w:proofErr w:type="spellEnd"/>
      <w:r w:rsidRPr="003B37F2">
        <w:rPr>
          <w:rFonts w:ascii="TH Sarabun New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</w:t>
      </w:r>
    </w:p>
    <w:p w14:paraId="2AA804AD" w14:textId="78AAD196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4144" behindDoc="0" locked="0" layoutInCell="1" allowOverlap="1" wp14:anchorId="091D3276" wp14:editId="7AF734A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9525" r="9525" b="9525"/>
                <wp:wrapNone/>
                <wp:docPr id="10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2F0A4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91D3276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left:0;text-align:left;margin-left:63.75pt;margin-top:3.1pt;width:12pt;height:13.5pt;z-index:2516541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ipBUwIAAGw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AxiipBUwIAAGwEAAAOAAAAAAAAAAAAAAAAAC4CAABkcnMvZTJvRG9jLnhtbFBLAQItABQA&#10;BgAIAAAAIQD/SjlB3QAAAAgBAAAPAAAAAAAAAAAAAAAAAK0EAABkcnMvZG93bnJldi54bWxQSwUG&#10;AAAAAAQABADzAAAAtwUAAAAA&#10;">
                <v:textbox>
                  <w:txbxContent>
                    <w:p w14:paraId="7762F0A4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ศึกษาทั่วไป</w:t>
      </w:r>
    </w:p>
    <w:p w14:paraId="0AC829FB" w14:textId="2E78CE8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4025823A" wp14:editId="51A7D3E5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5080" r="9525" b="1397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47E9605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25823A" id="_x0000_s1027" type="#_x0000_t202" style="position:absolute;left:0;text-align:left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ELoVQIAAHIEAAAOAAAAZHJzL2Uyb0RvYy54bWysVM2O0zAQviPxDpbvNG3VsrtR09XSpQhp&#10;+ZEWHsB1nMbC8RjbbbLcQEjAY3BAnLhwyr5NHoWx0+1W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">
                <v:textbox>
                  <w:txbxContent>
                    <w:p w14:paraId="647E9605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วิชาเฉพาะ</w:t>
      </w:r>
    </w:p>
    <w:p w14:paraId="3BFF4073" w14:textId="54A2C051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7A01CF19" wp14:editId="6F957B29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6985" r="9525" b="12065"/>
                <wp:wrapNone/>
                <wp:docPr id="8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0D4A3E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01CF19" 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">
                <v:textbox>
                  <w:txbxContent>
                    <w:p w14:paraId="3E0D4A3E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วิชาพื้นฐานเฉพาะด้าน (ถ้ามี)</w:t>
      </w:r>
    </w:p>
    <w:p w14:paraId="4A585371" w14:textId="3D219F73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3272DEBB" wp14:editId="607FE57B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160" r="9525" b="8890"/>
                <wp:wrapNone/>
                <wp:docPr id="6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0DEC4B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72DEBB" 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">
                <v:textbox>
                  <w:txbxContent>
                    <w:p w14:paraId="770DEC4B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</w:t>
      </w:r>
    </w:p>
    <w:p w14:paraId="398603D2" w14:textId="0C44BDD6" w:rsidR="00D90124" w:rsidRPr="003B37F2" w:rsidRDefault="00FB2A0C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BD76E18" wp14:editId="6B505F46">
                <wp:simplePos x="0" y="0"/>
                <wp:positionH relativeFrom="column">
                  <wp:posOffset>746760</wp:posOffset>
                </wp:positionH>
                <wp:positionV relativeFrom="paragraph">
                  <wp:posOffset>10372</wp:posOffset>
                </wp:positionV>
                <wp:extent cx="274320" cy="229870"/>
                <wp:effectExtent l="0" t="0" r="0" b="0"/>
                <wp:wrapNone/>
                <wp:docPr id="7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4320" cy="2298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5DA3FC" w14:textId="41ED4266" w:rsidR="0039186D" w:rsidRDefault="0039186D" w:rsidP="00235F50">
                            <w:pPr>
                              <w:ind w:left="0" w:firstLine="0"/>
                              <w:jc w:val="left"/>
                            </w:pP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0" type="#_x0000_t202" style="position:absolute;left:0;text-align:left;margin-left:58.8pt;margin-top:.8pt;width:21.6pt;height:18.1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" filled="f" stroked="f">
                <v:textbox>
                  <w:txbxContent>
                    <w:p w14:paraId="335DA3FC" w14:textId="41ED4266" w:rsidR="0039186D" w:rsidRDefault="0039186D" w:rsidP="00235F50">
                      <w:pPr>
                        <w:ind w:left="0" w:firstLine="0"/>
                        <w:jc w:val="left"/>
                      </w:pP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122789"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BD76E18" wp14:editId="0BDCB4BA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10795" r="9525" b="8255"/>
                <wp:wrapNone/>
                <wp:docPr id="5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12659" w14:textId="0F94DEB3" w:rsidR="0039186D" w:rsidRDefault="0039186D" w:rsidP="00235F50">
                            <w:pPr>
                              <w:jc w:val="left"/>
                            </w:pPr>
                            <w:r>
                              <w:t xml:space="preserve"> </w:t>
                            </w:r>
                            <w:r>
                              <w:sym w:font="Wingdings" w:char="F0FC"/>
                            </w:r>
                            <w:r>
                              <w:sym w:font="Wingdings" w:char="F0FC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D76E18" id="_x0000_s1031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">
                <v:textbox>
                  <w:txbxContent>
                    <w:p w14:paraId="60D12659" w14:textId="0F94DEB3" w:rsidR="0039186D" w:rsidRDefault="0039186D" w:rsidP="00235F50">
                      <w:pPr>
                        <w:jc w:val="left"/>
                      </w:pPr>
                      <w:r>
                        <w:t xml:space="preserve"> </w:t>
                      </w:r>
                      <w:r>
                        <w:sym w:font="Wingdings" w:char="F0FC"/>
                      </w:r>
                      <w:r>
                        <w:sym w:font="Wingdings" w:char="F0FC"/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วิชาเอกบังคับ </w:t>
      </w:r>
    </w:p>
    <w:p w14:paraId="654D6D19" w14:textId="7C275715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12A77779" wp14:editId="268E1AA1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13335" r="9525" b="5715"/>
                <wp:wrapNone/>
                <wp:docPr id="4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D909F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A77779" id="_x0000_s1032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">
                <v:textbox>
                  <w:txbxContent>
                    <w:p w14:paraId="20AD909F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วิชาเอกเลือก</w:t>
      </w:r>
    </w:p>
    <w:p w14:paraId="665F41CE" w14:textId="469DFD48" w:rsidR="00D90124" w:rsidRPr="003B37F2" w:rsidRDefault="00122789" w:rsidP="00D90124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D9F0E09" wp14:editId="2AB39669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6985" r="9525" b="12065"/>
                <wp:wrapNone/>
                <wp:docPr id="3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2BC320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9F0E09" id="_x0000_s1033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">
                <v:textbox>
                  <w:txbxContent>
                    <w:p w14:paraId="202BC320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 xml:space="preserve">วิชาโท </w:t>
      </w:r>
    </w:p>
    <w:p w14:paraId="2BD1ABFE" w14:textId="2DE56B3D" w:rsidR="00D90124" w:rsidRPr="003B37F2" w:rsidRDefault="00122789" w:rsidP="007F3CFB">
      <w:pPr>
        <w:tabs>
          <w:tab w:val="left" w:pos="1276"/>
        </w:tabs>
        <w:ind w:left="0" w:firstLine="1701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9EA4823" wp14:editId="6C26F72D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0795" r="9525" b="8255"/>
                <wp:wrapNone/>
                <wp:docPr id="2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0E4D4A" w14:textId="77777777" w:rsidR="0039186D" w:rsidRDefault="0039186D" w:rsidP="00D90124"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EA4823" id="_x0000_s1034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">
                <v:textbox>
                  <w:txbxContent>
                    <w:p w14:paraId="1B0E4D4A" w14:textId="77777777" w:rsidR="0039186D" w:rsidRDefault="0039186D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B37F2">
        <w:rPr>
          <w:rFonts w:ascii="TH Sarabun New" w:hAnsi="TH Sarabun New" w:cs="TH Sarabun New"/>
          <w:sz w:val="32"/>
          <w:szCs w:val="32"/>
          <w:cs/>
        </w:rPr>
        <w:t>วิชาประสบการเชิงปฏิบัติ (ถ้ามี)</w:t>
      </w:r>
    </w:p>
    <w:p w14:paraId="25C0004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51D73E77" w14:textId="72F208DB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อาจารย์ผู้รับผิดชอบรายวิชา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73C6193D" w14:textId="255715FF" w:rsidR="003E52B2" w:rsidRPr="003B37F2" w:rsidRDefault="002E587C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อาจารย์ผู้สอนรายวิชา</w:t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Pr="003B37F2">
        <w:rPr>
          <w:rFonts w:ascii="TH Sarabun New" w:hAnsi="TH Sarabun New" w:cs="TH Sarabun New"/>
          <w:sz w:val="32"/>
          <w:szCs w:val="32"/>
          <w:cs/>
        </w:rPr>
        <w:tab/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>อาจารย์ขรรค์ชัย  แซ่แต้</w:t>
      </w:r>
    </w:p>
    <w:p w14:paraId="11C324D6" w14:textId="77777777" w:rsidR="002E587C" w:rsidRPr="003B37F2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ภาคการศึกษา/ ชั้นปีที่เรียน</w:t>
      </w:r>
    </w:p>
    <w:p w14:paraId="7F7EC9B8" w14:textId="18F39B99" w:rsidR="003E52B2" w:rsidRPr="003B37F2" w:rsidRDefault="00116D46" w:rsidP="007F3CFB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ภาคการศึกษาที่ 1 ชั้นปีที่ 2</w:t>
      </w:r>
    </w:p>
    <w:p w14:paraId="3E0D94C0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6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สถานที่เรียน</w:t>
      </w:r>
    </w:p>
    <w:p w14:paraId="2A105BCC" w14:textId="0103B570" w:rsidR="002E587C" w:rsidRPr="003B37F2" w:rsidRDefault="00116D46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มหาวิทยาลัยทักษิณ วิทยาเขตสงขลา</w:t>
      </w:r>
    </w:p>
    <w:p w14:paraId="509E76FA" w14:textId="77777777" w:rsidR="003E52B2" w:rsidRPr="003B37F2" w:rsidRDefault="003E52B2" w:rsidP="00213C27">
      <w:pPr>
        <w:ind w:left="0" w:firstLine="336"/>
        <w:jc w:val="left"/>
        <w:rPr>
          <w:rFonts w:ascii="TH Sarabun New" w:hAnsi="TH Sarabun New" w:cs="TH Sarabun New"/>
          <w:sz w:val="28"/>
        </w:rPr>
      </w:pPr>
    </w:p>
    <w:p w14:paraId="6A4734CD" w14:textId="77777777" w:rsidR="002E587C" w:rsidRPr="003B37F2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7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48C19076" w14:textId="68901790" w:rsidR="002E587C" w:rsidRPr="003B37F2" w:rsidRDefault="00FB2A0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>4</w:t>
      </w:r>
      <w:r w:rsidR="00116D46" w:rsidRPr="003B37F2">
        <w:rPr>
          <w:rFonts w:ascii="TH Sarabun New" w:hAnsi="TH Sarabun New" w:cs="TH Sarabun New"/>
          <w:sz w:val="32"/>
          <w:szCs w:val="32"/>
          <w:cs/>
        </w:rPr>
        <w:t xml:space="preserve"> สิงหาคม 2561</w:t>
      </w:r>
    </w:p>
    <w:p w14:paraId="44CFDF9A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75C1DD86" w14:textId="77777777" w:rsidR="00213C27" w:rsidRPr="003B37F2" w:rsidRDefault="00213C27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295C61EE" w14:textId="77777777" w:rsidR="00252A76" w:rsidRPr="003B37F2" w:rsidRDefault="002E587C" w:rsidP="00252A76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จุดมุ่งหมายของรายวิชา</w:t>
      </w:r>
      <w:r w:rsidR="00213C27" w:rsidRPr="003B37F2">
        <w:rPr>
          <w:rFonts w:ascii="TH Sarabun New" w:hAnsi="TH Sarabun New" w:cs="TH Sarabun New"/>
          <w:sz w:val="32"/>
          <w:szCs w:val="32"/>
        </w:rPr>
        <w:t xml:space="preserve"> </w:t>
      </w:r>
    </w:p>
    <w:p w14:paraId="5825B1DD" w14:textId="77777777" w:rsidR="00252A76" w:rsidRPr="003B37F2" w:rsidRDefault="00252A76" w:rsidP="00252A76">
      <w:pPr>
        <w:ind w:left="0" w:firstLine="322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</w:p>
    <w:p w14:paraId="512A481C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1.1 เพื่อให้ผู้เรียนมีทักษะและความเข้าใจเกี่ยวกับการออกแบบและพัฒนาคอมพิวเตอร์กราฟิกและแอนิเมชันเพื่อการศึกษา</w:t>
      </w:r>
    </w:p>
    <w:p w14:paraId="2B6D42F0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1.2 เพื่อให้ผู้เรียนมีความเข้าใจและสามารถใช้ทักษะกระบวนการในการสร้างสรรค์ผลงานด้วยคอมพิวเตอร์กราฟิกและแอนิเมชันได้</w:t>
      </w:r>
    </w:p>
    <w:p w14:paraId="475D9F5B" w14:textId="77777777" w:rsidR="00343980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1.3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sz w:val="32"/>
          <w:szCs w:val="32"/>
          <w:cs/>
        </w:rPr>
        <w:t>เพื่อให้ผู้เรียนสามารถนำความรู้ไปใช้ในการประยุกต์ใช้กับการเรียน และการทำงานได้</w:t>
      </w:r>
    </w:p>
    <w:p w14:paraId="54FCA055" w14:textId="23AD3882" w:rsidR="002E587C" w:rsidRPr="003B37F2" w:rsidRDefault="00343980" w:rsidP="00343980">
      <w:pPr>
        <w:ind w:left="720" w:hanging="360"/>
        <w:jc w:val="thaiDistribute"/>
        <w:rPr>
          <w:rFonts w:ascii="TH Sarabun New" w:hAnsi="TH Sarabun New" w:cs="TH Sarabun New"/>
          <w:color w:val="FF0000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1.4  มีวินัย  ตรงต่อเวลา  รับผิดชอบ  เคารพระเบียบข้อบังคับขององค์กรและสังคม มีมนุ</w:t>
      </w:r>
      <w:proofErr w:type="spellStart"/>
      <w:r w:rsidRPr="003B37F2">
        <w:rPr>
          <w:rFonts w:ascii="TH Sarabun New" w:hAnsi="TH Sarabun New" w:cs="TH Sarabun New"/>
          <w:sz w:val="32"/>
          <w:szCs w:val="32"/>
          <w:cs/>
        </w:rPr>
        <w:t>ษย</w:t>
      </w:r>
      <w:proofErr w:type="spellEnd"/>
      <w:r w:rsidRPr="003B37F2">
        <w:rPr>
          <w:rFonts w:ascii="TH Sarabun New" w:hAnsi="TH Sarabun New" w:cs="TH Sarabun New"/>
          <w:sz w:val="32"/>
          <w:szCs w:val="32"/>
          <w:cs/>
        </w:rPr>
        <w:t>สัมพันธ์ที่ดี ปรับตัวได้ และสามารถทำงานร่วมกับผู้อื่นทั้งในฐานะผู้นำและสมาชิกได้อย่างเหมาะสม</w:t>
      </w:r>
    </w:p>
    <w:p w14:paraId="7A9FCB8B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วัตถุประสงค์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ของรายวิชา</w:t>
      </w:r>
    </w:p>
    <w:p w14:paraId="5F509E90" w14:textId="4B00C8A4" w:rsidR="002E587C" w:rsidRPr="003B37F2" w:rsidRDefault="00EE370E" w:rsidP="006D7041">
      <w:pPr>
        <w:ind w:left="0" w:firstLine="336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ปรับแผนการเรียนตามแผนการเรียนของหลักสูตร</w:t>
      </w:r>
      <w:proofErr w:type="spellStart"/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ศิลปศา</w:t>
      </w:r>
      <w:proofErr w:type="spellEnd"/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>สตรบัณฑิต สาขาวิชาเทคโนโลยีและสื่อสารการศึกษา หลักสูตรปรับปรุง พ.ศ. 2560</w:t>
      </w:r>
    </w:p>
    <w:p w14:paraId="32DFD8F3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sz w:val="28"/>
        </w:rPr>
      </w:pPr>
    </w:p>
    <w:p w14:paraId="5092A59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4E66380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28"/>
        </w:rPr>
      </w:pPr>
    </w:p>
    <w:p w14:paraId="3583E557" w14:textId="77777777" w:rsidR="002E587C" w:rsidRPr="003B37F2" w:rsidRDefault="009B0321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B37F2" w14:paraId="59988C03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20020B2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972BB2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118179F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2F2FD8A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การศึกษาด้วยตนเอง</w:t>
            </w:r>
          </w:p>
        </w:tc>
      </w:tr>
      <w:tr w:rsidR="00F60B8F" w:rsidRPr="003B37F2" w14:paraId="4534F564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4C403225" w14:textId="5E639F4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0" w:type="dxa"/>
            <w:shd w:val="clear" w:color="auto" w:fill="auto"/>
          </w:tcPr>
          <w:p w14:paraId="55D0943A" w14:textId="3DB02C1E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3DD3464B" w14:textId="7671FB59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30 ชั่วโมงต่อภาคการศึกษา</w:t>
            </w:r>
          </w:p>
        </w:tc>
        <w:tc>
          <w:tcPr>
            <w:tcW w:w="2351" w:type="dxa"/>
            <w:shd w:val="clear" w:color="auto" w:fill="auto"/>
          </w:tcPr>
          <w:p w14:paraId="6D3C8130" w14:textId="32EBEFD7" w:rsidR="00F60B8F" w:rsidRPr="003B37F2" w:rsidRDefault="00F60B8F" w:rsidP="00F60B8F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75 ชั่วโมงต่อภาคการศึกษา</w:t>
            </w:r>
          </w:p>
        </w:tc>
      </w:tr>
    </w:tbl>
    <w:p w14:paraId="1BB6C6FC" w14:textId="77777777" w:rsidR="002E587C" w:rsidRPr="003B37F2" w:rsidRDefault="00B307F9" w:rsidP="00B307F9">
      <w:pPr>
        <w:ind w:left="0" w:firstLine="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14:paraId="4DFC7A3A" w14:textId="77777777" w:rsidR="00252A76" w:rsidRPr="003B37F2" w:rsidRDefault="00252A76" w:rsidP="00B307F9">
      <w:pPr>
        <w:ind w:left="0" w:firstLine="0"/>
        <w:jc w:val="left"/>
        <w:rPr>
          <w:rFonts w:ascii="TH Sarabun New" w:hAnsi="TH Sarabun New" w:cs="TH Sarabun New"/>
          <w:sz w:val="28"/>
          <w:cs/>
        </w:rPr>
      </w:pPr>
    </w:p>
    <w:p w14:paraId="69E9E440" w14:textId="77777777" w:rsidR="002E587C" w:rsidRPr="003B37F2" w:rsidRDefault="004B188E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แนะนำทางวิชาการแก่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เป็นรายบุคคล</w:t>
      </w:r>
    </w:p>
    <w:p w14:paraId="4CE65BA4" w14:textId="3BCFEAC9" w:rsidR="002E587C" w:rsidRPr="003B37F2" w:rsidRDefault="007F3CFB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eastAsia="Times New Roman" w:hAnsi="TH Sarabun New" w:cs="TH Sarabun New"/>
          <w:sz w:val="32"/>
          <w:szCs w:val="32"/>
        </w:rPr>
        <w:t>2</w:t>
      </w:r>
      <w:r w:rsidRPr="003B37F2">
        <w:rPr>
          <w:rFonts w:ascii="TH Sarabun New" w:eastAsia="Times New Roman" w:hAnsi="TH Sarabun New" w:cs="TH Sarabun New"/>
          <w:sz w:val="32"/>
          <w:szCs w:val="32"/>
          <w:cs/>
        </w:rPr>
        <w:t xml:space="preserve"> ชั่วโมง/สัปดาห์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โดยติดต่อผู้สอนผ่านเครือข่ายสังคม (</w:t>
      </w:r>
      <w:r w:rsidRPr="003B37F2">
        <w:rPr>
          <w:rFonts w:ascii="TH Sarabun New" w:hAnsi="TH Sarabun New" w:cs="TH Sarabun New"/>
          <w:sz w:val="32"/>
          <w:szCs w:val="32"/>
        </w:rPr>
        <w:t>Social Media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) </w:t>
      </w:r>
      <w:r w:rsidRPr="003B37F2">
        <w:rPr>
          <w:rFonts w:ascii="TH Sarabun New" w:hAnsi="TH Sarabun New" w:cs="TH Sarabun New"/>
          <w:sz w:val="32"/>
          <w:szCs w:val="32"/>
        </w:rPr>
        <w:t xml:space="preserve">/ </w:t>
      </w:r>
      <w:r w:rsidRPr="003B37F2">
        <w:rPr>
          <w:rFonts w:ascii="TH Sarabun New" w:hAnsi="TH Sarabun New" w:cs="TH Sarabun New"/>
          <w:sz w:val="32"/>
          <w:szCs w:val="32"/>
          <w:cs/>
        </w:rPr>
        <w:t>โทรศัพท์</w:t>
      </w:r>
    </w:p>
    <w:p w14:paraId="326EE3DB" w14:textId="6328234C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</w:p>
    <w:p w14:paraId="6A7B5A06" w14:textId="77777777" w:rsidR="001A7264" w:rsidRPr="003B37F2" w:rsidRDefault="001A7264" w:rsidP="00213C27">
      <w:pPr>
        <w:ind w:left="0" w:firstLine="336"/>
        <w:jc w:val="left"/>
        <w:rPr>
          <w:rFonts w:ascii="TH Sarabun New" w:hAnsi="TH Sarabun New" w:cs="TH Sarabun New"/>
          <w:b/>
          <w:bCs/>
          <w:sz w:val="32"/>
          <w:szCs w:val="32"/>
          <w:cs/>
        </w:rPr>
        <w:sectPr w:rsidR="001A7264" w:rsidRPr="003B37F2" w:rsidSect="00A44FC2">
          <w:headerReference w:type="first" r:id="rId14"/>
          <w:footerReference w:type="first" r:id="rId15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5F964805" w14:textId="19398667" w:rsidR="002E587C" w:rsidRPr="003B37F2" w:rsidRDefault="006D7041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นิสิต</w:t>
      </w:r>
    </w:p>
    <w:p w14:paraId="2355DA16" w14:textId="77777777" w:rsidR="00580166" w:rsidRPr="003B37F2" w:rsidRDefault="00580166" w:rsidP="00580166">
      <w:pPr>
        <w:ind w:left="0" w:firstLine="0"/>
        <w:jc w:val="thaiDistribute"/>
        <w:rPr>
          <w:rFonts w:ascii="TH Sarabun New" w:hAnsi="TH Sarabun New" w:cs="TH Sarabun New"/>
          <w:b/>
          <w:bCs/>
          <w:sz w:val="32"/>
          <w:szCs w:val="32"/>
        </w:rPr>
      </w:pPr>
    </w:p>
    <w:p w14:paraId="2F9C318B" w14:textId="1B1F3C26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</w:p>
    <w:p w14:paraId="16257A24" w14:textId="4EE5D850" w:rsidR="00580166" w:rsidRPr="003B37F2" w:rsidRDefault="00580166" w:rsidP="00580166">
      <w:pPr>
        <w:tabs>
          <w:tab w:val="left" w:pos="426"/>
        </w:tabs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</w:rPr>
        <w:tab/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6"/>
        <w:gridCol w:w="1598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  <w:gridCol w:w="476"/>
      </w:tblGrid>
      <w:tr w:rsidR="00427176" w:rsidRPr="003B37F2" w14:paraId="5F6104DF" w14:textId="77777777" w:rsidTr="00FF3391">
        <w:trPr>
          <w:jc w:val="center"/>
        </w:trPr>
        <w:tc>
          <w:tcPr>
            <w:tcW w:w="2750" w:type="dxa"/>
            <w:gridSpan w:val="2"/>
            <w:vMerge w:val="restart"/>
            <w:shd w:val="clear" w:color="auto" w:fill="auto"/>
          </w:tcPr>
          <w:p w14:paraId="1773446A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755AECB1" w14:textId="77777777" w:rsidR="00A74E6A" w:rsidRPr="003B37F2" w:rsidRDefault="00A74E6A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</w:p>
          <w:p w14:paraId="201D8A2A" w14:textId="3C14645C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รายวิชา</w:t>
            </w:r>
          </w:p>
        </w:tc>
        <w:tc>
          <w:tcPr>
            <w:tcW w:w="0" w:type="auto"/>
            <w:gridSpan w:val="3"/>
            <w:shd w:val="clear" w:color="auto" w:fill="auto"/>
          </w:tcPr>
          <w:p w14:paraId="3AA45A70" w14:textId="781C4A95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1.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ด้านคุณธรรม จริยธรรม</w:t>
            </w:r>
          </w:p>
        </w:tc>
        <w:tc>
          <w:tcPr>
            <w:tcW w:w="0" w:type="auto"/>
            <w:gridSpan w:val="6"/>
            <w:shd w:val="clear" w:color="auto" w:fill="auto"/>
            <w:vAlign w:val="center"/>
          </w:tcPr>
          <w:p w14:paraId="7B113140" w14:textId="2C2179A7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2.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ด้านความรู้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2D5D903A" w14:textId="1B44C9D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3.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ด้านทักษะทางปัญญา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475E527B" w14:textId="38FF4213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4.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ด้านทักษะความสัมพันธ์ระหว่างบุคคลและความรับผิดชอบ</w:t>
            </w:r>
          </w:p>
        </w:tc>
        <w:tc>
          <w:tcPr>
            <w:tcW w:w="0" w:type="auto"/>
            <w:gridSpan w:val="3"/>
            <w:shd w:val="clear" w:color="auto" w:fill="auto"/>
            <w:vAlign w:val="center"/>
          </w:tcPr>
          <w:p w14:paraId="06C73241" w14:textId="3C37493F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5.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  <w:tc>
          <w:tcPr>
            <w:tcW w:w="0" w:type="auto"/>
            <w:gridSpan w:val="4"/>
            <w:shd w:val="clear" w:color="auto" w:fill="auto"/>
            <w:vAlign w:val="center"/>
          </w:tcPr>
          <w:p w14:paraId="7B6EA947" w14:textId="34F81782" w:rsidR="00000EE4" w:rsidRPr="003B37F2" w:rsidRDefault="00000EE4" w:rsidP="00FF3391">
            <w:pPr>
              <w:ind w:left="0" w:firstLine="0"/>
              <w:rPr>
                <w:rFonts w:ascii="TH Sarabun New" w:hAnsi="TH Sarabun New" w:cs="TH Sarabun New"/>
                <w:b/>
                <w:bCs/>
                <w:sz w:val="24"/>
                <w:szCs w:val="24"/>
              </w:rPr>
            </w:pPr>
            <w:r w:rsidRPr="003B37F2">
              <w:rPr>
                <w:rFonts w:ascii="TH Sarabun New" w:eastAsia="Angsana New" w:hAnsi="TH Sarabun New" w:cs="TH Sarabun New"/>
                <w:b/>
                <w:sz w:val="24"/>
                <w:szCs w:val="24"/>
              </w:rPr>
              <w:t xml:space="preserve">6. </w:t>
            </w:r>
            <w:r w:rsidRPr="003B37F2">
              <w:rPr>
                <w:rFonts w:ascii="TH Sarabun New" w:eastAsia="Arial Unicode MS" w:hAnsi="TH Sarabun New" w:cs="TH Sarabun New"/>
                <w:b/>
                <w:bCs/>
                <w:sz w:val="24"/>
                <w:szCs w:val="24"/>
                <w:cs/>
              </w:rPr>
              <w:t>ด้านทักษะการจัดการเรียนรู้</w:t>
            </w:r>
          </w:p>
        </w:tc>
      </w:tr>
      <w:tr w:rsidR="00427176" w:rsidRPr="003B37F2" w14:paraId="38031FBC" w14:textId="77777777" w:rsidTr="00FF3391">
        <w:trPr>
          <w:jc w:val="center"/>
        </w:trPr>
        <w:tc>
          <w:tcPr>
            <w:tcW w:w="2750" w:type="dxa"/>
            <w:gridSpan w:val="2"/>
            <w:vMerge/>
            <w:shd w:val="clear" w:color="auto" w:fill="auto"/>
          </w:tcPr>
          <w:p w14:paraId="11F1E2E0" w14:textId="77777777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799660C" w14:textId="73EB4CAB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22EC9674" w14:textId="4351AF38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6954AD8A" w14:textId="3A23484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70927952" w14:textId="6011FAD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3E453819" w14:textId="48D92F2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0085F3EC" w14:textId="30F5ABE2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2DEB5A3C" w14:textId="088D10F0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2.4</w:t>
            </w:r>
          </w:p>
        </w:tc>
        <w:tc>
          <w:tcPr>
            <w:tcW w:w="0" w:type="auto"/>
            <w:shd w:val="clear" w:color="auto" w:fill="auto"/>
          </w:tcPr>
          <w:p w14:paraId="38F17DCD" w14:textId="2057F48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2.5</w:t>
            </w:r>
          </w:p>
        </w:tc>
        <w:tc>
          <w:tcPr>
            <w:tcW w:w="0" w:type="auto"/>
            <w:shd w:val="clear" w:color="auto" w:fill="auto"/>
          </w:tcPr>
          <w:p w14:paraId="2373E3D3" w14:textId="32C99A1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2.6</w:t>
            </w:r>
          </w:p>
        </w:tc>
        <w:tc>
          <w:tcPr>
            <w:tcW w:w="0" w:type="auto"/>
            <w:shd w:val="clear" w:color="auto" w:fill="auto"/>
          </w:tcPr>
          <w:p w14:paraId="2FF7D63E" w14:textId="18EDF819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51E2D207" w14:textId="68216915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05A037A7" w14:textId="6797642C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6E83C4BA" w14:textId="5DE49AE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3.4</w:t>
            </w:r>
          </w:p>
        </w:tc>
        <w:tc>
          <w:tcPr>
            <w:tcW w:w="0" w:type="auto"/>
            <w:shd w:val="clear" w:color="auto" w:fill="auto"/>
          </w:tcPr>
          <w:p w14:paraId="501F0336" w14:textId="33EFA5F3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0CB2155" w14:textId="3D21A77F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1BCA973E" w14:textId="5DFF4A81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4618E570" w14:textId="3B1EA1E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4.4</w:t>
            </w:r>
          </w:p>
        </w:tc>
        <w:tc>
          <w:tcPr>
            <w:tcW w:w="0" w:type="auto"/>
            <w:shd w:val="clear" w:color="auto" w:fill="auto"/>
          </w:tcPr>
          <w:p w14:paraId="4426D134" w14:textId="2B85788D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03497BA" w14:textId="05BB1DC4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1CAD7A43" w14:textId="3BD65816" w:rsidR="001A7264" w:rsidRPr="003B37F2" w:rsidRDefault="001A7264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46381EF3" w14:textId="01CBAD2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72083C79" w14:textId="2490FCA8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4104D2E3" w14:textId="39E8E199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711B1BB7" w14:textId="776697D1" w:rsidR="001A7264" w:rsidRPr="003B37F2" w:rsidRDefault="009D7952" w:rsidP="00FF3391">
            <w:pPr>
              <w:ind w:left="0" w:firstLine="0"/>
              <w:jc w:val="thaiDistribute"/>
              <w:rPr>
                <w:rFonts w:ascii="TH Sarabun New" w:hAnsi="TH Sarabun New" w:cs="TH Sarabun New"/>
                <w:b/>
                <w:bCs/>
                <w:sz w:val="28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28"/>
                <w:cs/>
              </w:rPr>
              <w:t>6.4</w:t>
            </w:r>
          </w:p>
        </w:tc>
      </w:tr>
      <w:tr w:rsidR="00427176" w:rsidRPr="003B37F2" w14:paraId="6153638A" w14:textId="77777777" w:rsidTr="00A90659">
        <w:trPr>
          <w:jc w:val="center"/>
        </w:trPr>
        <w:tc>
          <w:tcPr>
            <w:tcW w:w="0" w:type="auto"/>
            <w:shd w:val="clear" w:color="auto" w:fill="auto"/>
          </w:tcPr>
          <w:p w14:paraId="2804D76C" w14:textId="258324FD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0317</w:t>
            </w:r>
            <w:r w:rsidR="003A7C69" w:rsidRPr="003B37F2">
              <w:rPr>
                <w:rFonts w:ascii="TH Sarabun New" w:hAnsi="TH Sarabun New" w:cs="TH Sarabun New"/>
                <w:sz w:val="28"/>
              </w:rPr>
              <w:t>22</w:t>
            </w:r>
            <w:r w:rsidR="00113E5D" w:rsidRPr="003B37F2">
              <w:rPr>
                <w:rFonts w:ascii="TH Sarabun New" w:hAnsi="TH Sarabun New" w:cs="TH Sarabun New"/>
                <w:sz w:val="28"/>
              </w:rPr>
              <w:t>1</w:t>
            </w:r>
          </w:p>
        </w:tc>
        <w:tc>
          <w:tcPr>
            <w:tcW w:w="1824" w:type="dxa"/>
            <w:shd w:val="clear" w:color="auto" w:fill="auto"/>
          </w:tcPr>
          <w:p w14:paraId="5CC9201A" w14:textId="350CCDDF" w:rsidR="00A74E6A" w:rsidRPr="003B37F2" w:rsidRDefault="003A7C69" w:rsidP="003A7C69">
            <w:pPr>
              <w:ind w:left="0" w:firstLine="0"/>
              <w:jc w:val="both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คอมพิวเตอร์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กราฟิก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</w:t>
            </w:r>
            <w:r w:rsidR="00113E5D" w:rsidRPr="003B37F2">
              <w:rPr>
                <w:rFonts w:ascii="TH Sarabun New" w:hAnsi="TH Sarabun New" w:cs="TH Sarabun New"/>
                <w:sz w:val="28"/>
                <w:cs/>
              </w:rPr>
              <w:t>แอนิเมชันเพื่อการศึกษา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AE1656E" w14:textId="532BE177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23FCFA97" w14:textId="557573B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262D3A" w14:textId="6DEA50D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2A1D0A7" w14:textId="50AA5D2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CE748D" w14:textId="15E4F306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F5A35EB" w14:textId="1D52518C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2D3330B" w14:textId="0B4BE1DC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B59E917" w14:textId="79245C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4FE4C1" w14:textId="03029709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B07B24E" w14:textId="191007CE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1502D48" w14:textId="7A0F346F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BE5FFEA" w14:textId="2FA0DD7C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197AF43" w14:textId="345B789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632B95E6" w14:textId="342E12D8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A227C70" w14:textId="73BAA5A1" w:rsidR="00A74E6A" w:rsidRPr="003B37F2" w:rsidRDefault="00FE0275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80C8D09" w14:textId="26AFE753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48B5C86" w14:textId="454A34EB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1695ABF" w14:textId="4A9BFDEE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8"/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1CB119A" w14:textId="2FF8DEC2" w:rsidR="00A74E6A" w:rsidRPr="003B37F2" w:rsidRDefault="00A90659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  <w:r w:rsidRPr="003B37F2">
              <w:rPr>
                <w:rFonts w:ascii="TH Sarabun New" w:hAnsi="TH Sarabun New" w:cs="TH Sarabun New"/>
                <w:sz w:val="28"/>
              </w:rPr>
              <w:sym w:font="Wingdings 2" w:char="F099"/>
            </w:r>
          </w:p>
        </w:tc>
        <w:tc>
          <w:tcPr>
            <w:tcW w:w="0" w:type="auto"/>
            <w:shd w:val="clear" w:color="auto" w:fill="auto"/>
          </w:tcPr>
          <w:p w14:paraId="266F0DFA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0D77E446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4B7D0A99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170C8021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  <w:tc>
          <w:tcPr>
            <w:tcW w:w="0" w:type="auto"/>
            <w:shd w:val="clear" w:color="auto" w:fill="auto"/>
          </w:tcPr>
          <w:p w14:paraId="559C1EB8" w14:textId="77777777" w:rsidR="00A74E6A" w:rsidRPr="003B37F2" w:rsidRDefault="00A74E6A" w:rsidP="00FF3391">
            <w:pPr>
              <w:ind w:left="0" w:firstLine="0"/>
              <w:jc w:val="thaiDistribute"/>
              <w:rPr>
                <w:rFonts w:ascii="TH Sarabun New" w:hAnsi="TH Sarabun New" w:cs="TH Sarabun New"/>
                <w:sz w:val="28"/>
              </w:rPr>
            </w:pPr>
          </w:p>
        </w:tc>
      </w:tr>
    </w:tbl>
    <w:p w14:paraId="02308722" w14:textId="20A611CF" w:rsidR="00B91E98" w:rsidRPr="003B37F2" w:rsidRDefault="00B91E98" w:rsidP="001A7264">
      <w:pPr>
        <w:ind w:left="0" w:firstLine="0"/>
        <w:jc w:val="thaiDistribute"/>
        <w:rPr>
          <w:rFonts w:ascii="TH Sarabun New" w:hAnsi="TH Sarabun New" w:cs="TH Sarabun New"/>
          <w:szCs w:val="22"/>
        </w:rPr>
      </w:pPr>
    </w:p>
    <w:p w14:paraId="1E05F497" w14:textId="6584F5C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8D5EAF3" w14:textId="01A33855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6DB4D65D" w14:textId="4D90A48C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105707E" w14:textId="08B95F41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A87ED0C" w14:textId="5B9DB42F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4C164C36" w14:textId="0E7684FE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73D8C1C9" w14:textId="5D8F411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5BC0FFF9" w14:textId="1628CD86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6614DE5" w14:textId="4DF61738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06C09D3D" w14:textId="265CD4E0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</w:rPr>
      </w:pPr>
    </w:p>
    <w:p w14:paraId="30A1367E" w14:textId="77777777" w:rsidR="00C86EA5" w:rsidRPr="003B37F2" w:rsidRDefault="00C86EA5" w:rsidP="005F7EB2">
      <w:pPr>
        <w:ind w:left="0" w:firstLine="0"/>
        <w:jc w:val="thaiDistribute"/>
        <w:rPr>
          <w:rFonts w:ascii="TH Sarabun New" w:hAnsi="TH Sarabun New" w:cs="TH Sarabun New"/>
          <w:szCs w:val="22"/>
          <w:cs/>
        </w:rPr>
        <w:sectPr w:rsidR="00C86EA5" w:rsidRPr="003B37F2" w:rsidSect="001A7264">
          <w:pgSz w:w="16838" w:h="11906" w:orient="landscape"/>
          <w:pgMar w:top="1440" w:right="1440" w:bottom="1440" w:left="1440" w:header="709" w:footer="709" w:gutter="0"/>
          <w:cols w:space="708"/>
          <w:titlePg/>
          <w:docGrid w:linePitch="360"/>
        </w:sectPr>
      </w:pPr>
    </w:p>
    <w:p w14:paraId="6891C8C4" w14:textId="77777777" w:rsidR="001A7264" w:rsidRPr="003B37F2" w:rsidRDefault="001A7264" w:rsidP="00580166">
      <w:pPr>
        <w:jc w:val="thaiDistribute"/>
        <w:rPr>
          <w:rFonts w:ascii="TH Sarabun New" w:hAnsi="TH Sarabun New" w:cs="TH Sarabun New"/>
          <w:szCs w:val="22"/>
          <w:cs/>
        </w:rPr>
      </w:pPr>
    </w:p>
    <w:tbl>
      <w:tblPr>
        <w:tblW w:w="10200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16"/>
        <w:gridCol w:w="2841"/>
        <w:gridCol w:w="3315"/>
        <w:gridCol w:w="3328"/>
      </w:tblGrid>
      <w:tr w:rsidR="00580166" w:rsidRPr="003B37F2" w14:paraId="1D46C131" w14:textId="77777777" w:rsidTr="00D81477">
        <w:trPr>
          <w:trHeight w:val="452"/>
          <w:tblHeader/>
        </w:trPr>
        <w:tc>
          <w:tcPr>
            <w:tcW w:w="3557" w:type="dxa"/>
            <w:gridSpan w:val="2"/>
            <w:vAlign w:val="center"/>
          </w:tcPr>
          <w:p w14:paraId="1ABCDAF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315" w:type="dxa"/>
            <w:vAlign w:val="center"/>
          </w:tcPr>
          <w:p w14:paraId="5A286D93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328" w:type="dxa"/>
            <w:vAlign w:val="center"/>
          </w:tcPr>
          <w:p w14:paraId="5C009451" w14:textId="77777777" w:rsidR="00580166" w:rsidRPr="003B37F2" w:rsidRDefault="00580166" w:rsidP="0058016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3B37F2" w14:paraId="22B99BD9" w14:textId="77777777" w:rsidTr="00D81477">
        <w:trPr>
          <w:trHeight w:val="97"/>
        </w:trPr>
        <w:tc>
          <w:tcPr>
            <w:tcW w:w="3557" w:type="dxa"/>
            <w:gridSpan w:val="2"/>
          </w:tcPr>
          <w:p w14:paraId="3E6E3F8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315" w:type="dxa"/>
          </w:tcPr>
          <w:p w14:paraId="2687156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274BD1B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3B37F2" w14:paraId="3D7B4667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459C8E0D" w14:textId="494AAC1C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20267BC" w14:textId="3B01AA60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มีความรู้ความเข้าใจเกี่ยวกับคุณธรรมพื้นฐาน จรรยาบรรณของวิชาชีพเทคโนโลยีและสื่อสารการศึกษา และค่านิยมที่พึงประสงค์สำหรับการสร้างสรรค์นวัตกรรมและเทคโนโลยีสื่อสารการศึกษา</w:t>
            </w:r>
          </w:p>
        </w:tc>
        <w:tc>
          <w:tcPr>
            <w:tcW w:w="3315" w:type="dxa"/>
            <w:vMerge w:val="restart"/>
          </w:tcPr>
          <w:p w14:paraId="5152570F" w14:textId="4346B966" w:rsidR="00631208" w:rsidRPr="003B37F2" w:rsidRDefault="00631208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การอธิบายข้อตกลงระหว่างเรียนในชั่วโมงแรกของการเรียนการสอน และ สอดแทรกระหว่างการเรียนการสอน ในเรื่อง ในเรื่องข้อปฏิบัติในการปฏิบัติตนในชั้นเรียน ในด้าน วินัย ความรับผิดชอบ ความตรงต่อเวลา การยอมรับความคิดเห็นของผู้อื่น ความซื่อสัตย์</w:t>
            </w:r>
          </w:p>
        </w:tc>
        <w:tc>
          <w:tcPr>
            <w:tcW w:w="3328" w:type="dxa"/>
            <w:vMerge w:val="restart"/>
          </w:tcPr>
          <w:p w14:paraId="5EE2CA64" w14:textId="3C73EB05" w:rsidR="00580166" w:rsidRPr="003B37F2" w:rsidRDefault="006F1702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สังเกตจากพฤติกรรมและการปฏิบัติตนของนิสิตทั้งในชั้นเรียนและนอกชั้นเรียน</w:t>
            </w:r>
          </w:p>
        </w:tc>
      </w:tr>
      <w:tr w:rsidR="00580166" w:rsidRPr="003B37F2" w14:paraId="19CE310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D48C2B9" w14:textId="50B97DF8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B62FCDD" w14:textId="7F62677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ยอมรับในคุณค่าของความแตกต่าง ความหลากหลาย และสามารถวิเคราะห์ สังเคราะห์ ประเมิน และนำความรู้เกี่ยวกับคุณธรรมพื้นฐานและจรรยาบรรณของวิชาชีพเทคโนโลยีและสื่อสารการศึกษาไปประยุกต์ใช้ในการออกแบบ ผลิต พัฒนา และใช้สื่อ นวัตกรรมการศึกษา 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0F8B72F8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3C64EE9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92234A4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63C11CB" w14:textId="7F37B292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19836553" w14:textId="5084265E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1.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วามสำคัญของการดำรงชีวิตและประกอบวิชาชีพตามคุณธรรมพื้นฐานและจรรยาบรรณของวิชาชีพเทคโนโลยีและสื่อสารการศึกษา รวมถึงการประกอบสัมมาอาชีพ</w:t>
            </w:r>
          </w:p>
        </w:tc>
        <w:tc>
          <w:tcPr>
            <w:tcW w:w="3315" w:type="dxa"/>
            <w:vMerge/>
          </w:tcPr>
          <w:p w14:paraId="60D2ED0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DD0C01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72391392" w14:textId="77777777" w:rsidTr="00D81477">
        <w:trPr>
          <w:trHeight w:val="97"/>
        </w:trPr>
        <w:tc>
          <w:tcPr>
            <w:tcW w:w="3557" w:type="dxa"/>
            <w:gridSpan w:val="2"/>
          </w:tcPr>
          <w:p w14:paraId="18E591D0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315" w:type="dxa"/>
          </w:tcPr>
          <w:p w14:paraId="3A1793AE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3589601D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3B37F2" w14:paraId="6FED46C9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2B0BC7B" w14:textId="722A4868" w:rsidR="00252A76" w:rsidRPr="003B37F2" w:rsidRDefault="008A11F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213B78A7" w14:textId="37A12052" w:rsidR="00252A76" w:rsidRPr="003B37F2" w:rsidRDefault="00252A76" w:rsidP="00252A7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มีความรู้ความเข้าใจและเห็นความสัมพันธ์ของวิชาพื้นฐานทางด้านมนุษยศาสตร์ สังคมศาสตร์ วิทยาศาสตร์ คณิตศาสตร์ สหศาสตร์ ภาษาไทย ภาษาต่างประเทศ และคอมพิวเตอร์ และมีความรู้และรอบรู้ในศาสตร์เกี่ยวกับเทคโนโลยีและสื่อสารการศึกษา</w:t>
            </w:r>
          </w:p>
        </w:tc>
        <w:tc>
          <w:tcPr>
            <w:tcW w:w="3315" w:type="dxa"/>
            <w:vMerge w:val="restart"/>
          </w:tcPr>
          <w:p w14:paraId="01905A77" w14:textId="553E4329" w:rsidR="006F1702" w:rsidRPr="003B37F2" w:rsidRDefault="00631208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noProof/>
                <w:sz w:val="28"/>
                <w:cs/>
              </w:rPr>
              <w:t>จัดการเรียนการสอนที่หลากหลาย ในรูปแบบการบรรยาย การอภิปราย การฝึกปฏิบัติ โดยนำความรู้ในหลักการและทฤษฎีนำมาประยุกต์ใช้</w:t>
            </w:r>
          </w:p>
        </w:tc>
        <w:tc>
          <w:tcPr>
            <w:tcW w:w="3328" w:type="dxa"/>
            <w:vMerge w:val="restart"/>
          </w:tcPr>
          <w:p w14:paraId="19EB38C3" w14:textId="1FACA108" w:rsidR="00252A76" w:rsidRPr="003B37F2" w:rsidRDefault="00AE2479" w:rsidP="00252A7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ประเมินผลจากการเข้าชั้นเรียน ชิ้นงานที่ฝึกปฏิบัติ การสอบภาคปฏิบัติ และการสอบปลายภาคเรียน</w:t>
            </w:r>
          </w:p>
        </w:tc>
      </w:tr>
      <w:tr w:rsidR="00580166" w:rsidRPr="003B37F2" w14:paraId="3C1655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CC19054" w14:textId="3E2857FE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8CAE020" w14:textId="37BEA927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สามารถบูรณาการความรู้ในศาสตร์เทคโนโลยีและสื่อสารการศึกษา ไปใช้ในการดำรงชีวิตและประกอบวิชาชีพอย่างมีประสิทธิภาพ และสามารถบูรณาการความรู้ในศาสตร์สาขาวิชาต่าง ๆ ได้</w:t>
            </w:r>
          </w:p>
        </w:tc>
        <w:tc>
          <w:tcPr>
            <w:tcW w:w="3315" w:type="dxa"/>
            <w:vMerge/>
          </w:tcPr>
          <w:p w14:paraId="0A04FDFA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7C9004D5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580166" w:rsidRPr="003B37F2" w14:paraId="380AA43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FD0FAB9" w14:textId="40759343" w:rsidR="00580166" w:rsidRPr="003B37F2" w:rsidRDefault="008A11F3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4F2F64D2" w14:textId="510B1AA5" w:rsidR="00580166" w:rsidRPr="003B37F2" w:rsidRDefault="00580166" w:rsidP="00580166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ตระหนักถึงคุณค่าและความสำคัญของศาสตร์สาขาวิชา</w:t>
            </w:r>
            <w:proofErr w:type="spellStart"/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813D78"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 ที่มีต่อการดำรงชีวิตและประกอบวิชาชีพ และมีความใฝ่รู้ สามารถใช้ความรู้และทักษะเพื่อการศึกษาต่อหรือประกอบอาชีพอย่างมีจรรยาวิชาชีพ</w:t>
            </w:r>
          </w:p>
        </w:tc>
        <w:tc>
          <w:tcPr>
            <w:tcW w:w="3315" w:type="dxa"/>
            <w:vMerge/>
          </w:tcPr>
          <w:p w14:paraId="683BAF6B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54C5819F" w14:textId="77777777" w:rsidR="00580166" w:rsidRPr="003B37F2" w:rsidRDefault="00580166" w:rsidP="00580166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8CED17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896F025" w14:textId="425AC4D7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87761C" w14:textId="4F7B58E9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</w:t>
            </w:r>
          </w:p>
        </w:tc>
        <w:tc>
          <w:tcPr>
            <w:tcW w:w="3315" w:type="dxa"/>
            <w:vMerge/>
          </w:tcPr>
          <w:p w14:paraId="74CAF2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28CAD80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AA344F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5B59D416" w14:textId="2F3E3995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02A35BF" w14:textId="305AF423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2.5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 สังเคราะห์ ประเมิน และประยุกต์ความรู้เกี่ยวกับแนวคิด ทฤษฎีและหลักการที่เกี่ยวข้องกับเทคโนโลยีและสื่อสารการศึกษา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และกฎหมายที่เกี่ยวข้องกับการศึกษาไปใช้ในการจัดการเรียนการสอนและการพัฒนาผู้เรียนอย่างเหมาะสมและมีประสิทธิภาพ</w:t>
            </w:r>
          </w:p>
        </w:tc>
        <w:tc>
          <w:tcPr>
            <w:tcW w:w="3315" w:type="dxa"/>
            <w:vMerge/>
          </w:tcPr>
          <w:p w14:paraId="0E5CAD7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786ABB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30BF95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B4B1B64" w14:textId="0133DBEE" w:rsidR="00834AA2" w:rsidRPr="003B37F2" w:rsidRDefault="003A3B43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5B668865" w14:textId="7A63D81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2.6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ตระหนักถึงคุณค่าของการนำความรู้เกี่ยวกับแนวคิด ทฤษฎี และหลักการที่เกี่ยวข้องกับเทคโนโลยีและสื่อสารการศึกษา การเรียนรู้ การจัดการเรียนการสอน การวิจัย 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และกฎหมายที่เกี่ยวข้องกับการศึกษาไปใช้ในการพัฒนาผู้เรียน</w:t>
            </w:r>
          </w:p>
        </w:tc>
        <w:tc>
          <w:tcPr>
            <w:tcW w:w="3315" w:type="dxa"/>
            <w:vMerge/>
          </w:tcPr>
          <w:p w14:paraId="078B65F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9D324A0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7509C89" w14:textId="77777777" w:rsidTr="00D81477">
        <w:trPr>
          <w:trHeight w:val="97"/>
        </w:trPr>
        <w:tc>
          <w:tcPr>
            <w:tcW w:w="3557" w:type="dxa"/>
            <w:gridSpan w:val="2"/>
          </w:tcPr>
          <w:p w14:paraId="5D32661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315" w:type="dxa"/>
          </w:tcPr>
          <w:p w14:paraId="718415B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7342DE21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02D9B62F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921A0D" w14:textId="1902A471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1FE15DF" w14:textId="00B0534B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มีความรู้ความเข้าใจเกี่ยวกับหลักและกระบวนการคิดแบบ</w:t>
            </w:r>
            <w:proofErr w:type="spellStart"/>
            <w:r w:rsidR="0039186D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</w:p>
        </w:tc>
        <w:tc>
          <w:tcPr>
            <w:tcW w:w="3315" w:type="dxa"/>
            <w:vMerge w:val="restart"/>
          </w:tcPr>
          <w:p w14:paraId="73D96ED5" w14:textId="77777777" w:rsidR="00834AA2" w:rsidRPr="003B37F2" w:rsidRDefault="006F170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ใช้กระบวนการกลุ่มในการ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ฝึกปฏิบัติการ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เสนอความเห็น คิดวิเคราะห์ สังเคราะห์</w:t>
            </w:r>
            <w:r w:rsidR="00ED1F0A"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แก้ปัญหาระหว่างการฝึกปฏิบัติการ</w:t>
            </w:r>
          </w:p>
          <w:p w14:paraId="3B9A1235" w14:textId="7D1042A3" w:rsidR="003B37F2" w:rsidRPr="003B37F2" w:rsidRDefault="003B37F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 w:val="restart"/>
          </w:tcPr>
          <w:p w14:paraId="20B96162" w14:textId="6F2E7AA9" w:rsidR="00834AA2" w:rsidRPr="003B37F2" w:rsidRDefault="00C6729B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hAnsi="TH Sarabun New" w:cs="TH Sarabun New"/>
                <w:sz w:val="28"/>
                <w:cs/>
              </w:rPr>
              <w:t>ประเมินผลจากสังเกต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="003B37F2" w:rsidRPr="003B37F2">
              <w:rPr>
                <w:rFonts w:ascii="TH Sarabun New" w:hAnsi="TH Sarabun New" w:cs="TH Sarabun New"/>
                <w:sz w:val="28"/>
                <w:cs/>
              </w:rPr>
              <w:t>การนำเสนอความคิดเห็น การอภิปราย</w:t>
            </w:r>
            <w:r w:rsidR="003B37F2" w:rsidRPr="003B37F2">
              <w:rPr>
                <w:rFonts w:ascii="TH Sarabun New" w:hAnsi="TH Sarabun New" w:cs="TH Sarabun New"/>
                <w:sz w:val="28"/>
              </w:rPr>
              <w:t xml:space="preserve"> </w:t>
            </w:r>
            <w:r w:rsidRPr="003B37F2">
              <w:rPr>
                <w:rFonts w:ascii="TH Sarabun New" w:hAnsi="TH Sarabun New" w:cs="TH Sarabun New"/>
                <w:sz w:val="28"/>
                <w:cs/>
              </w:rPr>
              <w:t>และทดสอบผลการฝึกปฏิบัติการ</w:t>
            </w:r>
          </w:p>
        </w:tc>
      </w:tr>
      <w:tr w:rsidR="00834AA2" w:rsidRPr="003B37F2" w14:paraId="4E8A573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52EEAC9" w14:textId="3D88E1E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23F20654" w14:textId="7EBAF1EE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สามารถวิเคราะห์ประเด็นปัญหาที่เกี่ยวกับสังคม วัฒนธรรม เศรษฐกิจ และสิ่งแวดล้อมและสามารถปรับตัวและแก้ปัญหา</w:t>
            </w:r>
            <w:proofErr w:type="spellStart"/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ต่างๆ</w:t>
            </w:r>
            <w:proofErr w:type="spellEnd"/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 xml:space="preserve"> ในการดำรงชีวิตได้โดยใช้วิถีทางปัญญา และสามารถวิเคราะห์ประเด็นปัญหาที่เกี่ยวกับสังคม วัฒนธรรม เศรษฐกิจ และสิ่งแวดล้อม และสามารถปรับตัวและแก้ปัญหาต่าง ๆ ในการดำรงชีวิตได้โดยวิถีทางปัญญา</w:t>
            </w:r>
          </w:p>
        </w:tc>
        <w:tc>
          <w:tcPr>
            <w:tcW w:w="3315" w:type="dxa"/>
            <w:vMerge/>
          </w:tcPr>
          <w:p w14:paraId="16E97EE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6B5910D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DC64BE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C41D638" w14:textId="4DDE01CA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74C3DD02" w14:textId="7B58DE0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สามารถวิเคราะห์และใช้วิจารณญาณในการตัดสินเกี่ยวกับการจัดการเรียนการสอนและการพัฒนาผู้เรียน และสร้างสรรค์ องค์ความรู้หรือนวัตกรรมไปใช้ในการพัฒนาตนเอง การจัดการเรียนการสอน และผู้เรียนอย่างมีประสิทธิภาพ และสามารถคิดวิเคราะห์ สังเคราะห์ ประเมินค่า และนำความรู้ไปพัฒนานวัตกรรมเทคโนโลยีและสื่อสารการศึกษา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19029E8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892E6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831D47D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6B5AF459" w14:textId="363A1036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1B5CD7EC" w14:textId="43A2BC97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F96C14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ตระหนักถึงคุณค่าของการใช้วิถีทางปัญญาในการดำรงชีวิต การประกอบวิชาชีพ และการแก้ปัญหา</w:t>
            </w:r>
          </w:p>
        </w:tc>
        <w:tc>
          <w:tcPr>
            <w:tcW w:w="3315" w:type="dxa"/>
            <w:vMerge/>
          </w:tcPr>
          <w:p w14:paraId="53D4274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0CF32DD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42BAF54" w14:textId="77777777" w:rsidTr="00D81477">
        <w:trPr>
          <w:trHeight w:val="97"/>
        </w:trPr>
        <w:tc>
          <w:tcPr>
            <w:tcW w:w="3557" w:type="dxa"/>
            <w:gridSpan w:val="2"/>
          </w:tcPr>
          <w:p w14:paraId="5AB19B45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315" w:type="dxa"/>
          </w:tcPr>
          <w:p w14:paraId="6A9E9A6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</w:tcPr>
          <w:p w14:paraId="61974B2C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834AA2" w:rsidRPr="003B37F2" w14:paraId="6A16624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1AF1E2EA" w14:textId="1EC3F0B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4C9AE3BA" w14:textId="3AB2C17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มีความรู้ความเข้าใจเกี่ยวกับบทบาทหน้าที่และความรับผิดชอบของตนเองและสมาชิกในสังคม และ</w:t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หลักการทำงานและอยู่ร่วมกับผู้อื่นอย่างเป็นกัลยาณมิตร และมีความสามารถในการใช้ความรู้ในสาขาเทคโนโลยีและสื่อสารการศึกษา เพื่อพัฒนาสังคมได้อย่างเหมาะสม</w:t>
            </w:r>
          </w:p>
        </w:tc>
        <w:tc>
          <w:tcPr>
            <w:tcW w:w="3315" w:type="dxa"/>
            <w:vMerge w:val="restart"/>
          </w:tcPr>
          <w:p w14:paraId="6D1F43AA" w14:textId="3CE15B56" w:rsidR="00834AA2" w:rsidRPr="003B37F2" w:rsidRDefault="00654EB9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lastRenderedPageBreak/>
              <w:t>การระดมสมอง การอภิปรายกลุ่ม</w:t>
            </w:r>
            <w:r w:rsidR="00F9571D" w:rsidRPr="003B37F2">
              <w:rPr>
                <w:rFonts w:ascii="TH Sarabun New" w:eastAsia="Times New Roman" w:hAnsi="TH Sarabun New" w:cs="TH Sarabun New"/>
                <w:sz w:val="28"/>
                <w:cs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และการแก้ปัญหาร่วมกัน</w:t>
            </w:r>
          </w:p>
        </w:tc>
        <w:tc>
          <w:tcPr>
            <w:tcW w:w="3328" w:type="dxa"/>
            <w:vMerge w:val="restart"/>
          </w:tcPr>
          <w:p w14:paraId="6373BC94" w14:textId="31C7C200" w:rsidR="00834AA2" w:rsidRPr="003B37F2" w:rsidRDefault="00F97F24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ประเมินผลจากความร่วมมือในการปฏิบัติกิจกรรมในชั้นเรียน การระดมสมอง การอภิปรายกลุ่มและการแก้ปัญหาร่วมกัน</w:t>
            </w:r>
          </w:p>
        </w:tc>
      </w:tr>
      <w:tr w:rsidR="00834AA2" w:rsidRPr="003B37F2" w14:paraId="045BB2EE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77C599A1" w14:textId="6B7B311A" w:rsidR="00834AA2" w:rsidRPr="003B37F2" w:rsidRDefault="00F7665A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72A3B324" w14:textId="4A138988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สามารถสร้างมนุ</w:t>
            </w:r>
            <w:proofErr w:type="spellStart"/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ษย</w:t>
            </w:r>
            <w:proofErr w:type="spellEnd"/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สัมพันธ์ที่ดี มีความรับผิดชอบ และสามารถทำงานร่วมกับผู้อื่นอย่างมีความสุข และมีประสิทธิภาพ รวมถึงสามารถสื่อสารกับกลุ่มคนที่มีความหลากหลายทางวัฒนธรรมได้อย่างมีประสิทธิภาพ</w:t>
            </w:r>
          </w:p>
        </w:tc>
        <w:tc>
          <w:tcPr>
            <w:tcW w:w="3315" w:type="dxa"/>
            <w:vMerge/>
          </w:tcPr>
          <w:p w14:paraId="0D1C5D7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1439B183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4BA448B1" w14:textId="77777777" w:rsidTr="00B91E98">
        <w:trPr>
          <w:trHeight w:val="343"/>
        </w:trPr>
        <w:tc>
          <w:tcPr>
            <w:tcW w:w="716" w:type="dxa"/>
            <w:tcBorders>
              <w:bottom w:val="single" w:sz="4" w:space="0" w:color="000000"/>
              <w:right w:val="nil"/>
            </w:tcBorders>
          </w:tcPr>
          <w:p w14:paraId="4CEBFAC0" w14:textId="4F48EB2C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000000"/>
            </w:tcBorders>
          </w:tcPr>
          <w:p w14:paraId="13FF6AA0" w14:textId="28EDF872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เคารพในความแตกต่างและปฏิบัติต่อผู้เรียน และเพื่อนร่วมงานด้วยความเข้าใจและ เป็นมิตร</w:t>
            </w:r>
          </w:p>
        </w:tc>
        <w:tc>
          <w:tcPr>
            <w:tcW w:w="3315" w:type="dxa"/>
            <w:vMerge/>
            <w:tcBorders>
              <w:bottom w:val="single" w:sz="4" w:space="0" w:color="000000"/>
            </w:tcBorders>
          </w:tcPr>
          <w:p w14:paraId="48AA2B8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000000"/>
            </w:tcBorders>
          </w:tcPr>
          <w:p w14:paraId="4355BF9A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648E8B14" w14:textId="77777777" w:rsidTr="00D605A6">
        <w:trPr>
          <w:trHeight w:val="343"/>
        </w:trPr>
        <w:tc>
          <w:tcPr>
            <w:tcW w:w="716" w:type="dxa"/>
            <w:tcBorders>
              <w:bottom w:val="single" w:sz="4" w:space="0" w:color="auto"/>
              <w:right w:val="nil"/>
            </w:tcBorders>
          </w:tcPr>
          <w:p w14:paraId="78858EA8" w14:textId="3B72E774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  <w:bottom w:val="single" w:sz="4" w:space="0" w:color="auto"/>
            </w:tcBorders>
          </w:tcPr>
          <w:p w14:paraId="36BEB380" w14:textId="2A43AA10" w:rsidR="00834AA2" w:rsidRPr="003B37F2" w:rsidRDefault="00834AA2" w:rsidP="00834AA2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4.4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="00D605A6"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ตระหนักถึงคุณค่าของการมีความรับผิดชอบต่อตนเองและวิชาชีพ และอยู่ร่วมกับผู้อื่นอย่างเป็นกัลยาณมิตร สามารถปรับตัว และทำงานร่วมกับผู้อื่น ยอมรับฟังความคิดเห็นของผู้อื่น ทั้งในฐานะผู้นำและสมาชิกของกลุ่ม</w:t>
            </w:r>
          </w:p>
        </w:tc>
        <w:tc>
          <w:tcPr>
            <w:tcW w:w="3315" w:type="dxa"/>
            <w:vMerge/>
            <w:tcBorders>
              <w:bottom w:val="single" w:sz="4" w:space="0" w:color="auto"/>
            </w:tcBorders>
          </w:tcPr>
          <w:p w14:paraId="4CF901B4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  <w:tcBorders>
              <w:bottom w:val="single" w:sz="4" w:space="0" w:color="auto"/>
            </w:tcBorders>
          </w:tcPr>
          <w:p w14:paraId="07C325D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834AA2" w:rsidRPr="003B37F2" w14:paraId="06F995C8" w14:textId="77777777" w:rsidTr="00D605A6">
        <w:trPr>
          <w:trHeight w:val="97"/>
        </w:trPr>
        <w:tc>
          <w:tcPr>
            <w:tcW w:w="3557" w:type="dxa"/>
            <w:gridSpan w:val="2"/>
            <w:tcBorders>
              <w:top w:val="single" w:sz="4" w:space="0" w:color="auto"/>
            </w:tcBorders>
          </w:tcPr>
          <w:p w14:paraId="2F901BA2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315" w:type="dxa"/>
            <w:tcBorders>
              <w:top w:val="single" w:sz="4" w:space="0" w:color="auto"/>
            </w:tcBorders>
          </w:tcPr>
          <w:p w14:paraId="4680E367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328" w:type="dxa"/>
            <w:tcBorders>
              <w:top w:val="single" w:sz="4" w:space="0" w:color="auto"/>
            </w:tcBorders>
          </w:tcPr>
          <w:p w14:paraId="59A0C02E" w14:textId="77777777" w:rsidR="00834AA2" w:rsidRPr="003B37F2" w:rsidRDefault="00834AA2" w:rsidP="00834AA2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97710B" w:rsidRPr="003B37F2" w14:paraId="07F0AE8A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2FF3D0CE" w14:textId="547D7AB1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841" w:type="dxa"/>
            <w:tcBorders>
              <w:left w:val="nil"/>
            </w:tcBorders>
          </w:tcPr>
          <w:p w14:paraId="379E3CB0" w14:textId="4EFE72AF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5.1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มีความรู้ความเข้าใจเกี่ยวกับการใช้ภาษาพูด ภาษาเขียน เทคโนโลยีสารสนเทศ และคณิตศาสตร์และสถิติพื้นฐาน เพื่อการสื่อสาร การเรียนรู้ การจัดการเรียนการสอนแลการปฏิบัติงาน</w:t>
            </w:r>
          </w:p>
        </w:tc>
        <w:tc>
          <w:tcPr>
            <w:tcW w:w="3315" w:type="dxa"/>
            <w:vMerge w:val="restart"/>
          </w:tcPr>
          <w:p w14:paraId="4C8AFB36" w14:textId="1B9F76A3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noProof/>
                <w:sz w:val="28"/>
                <w:cs/>
              </w:rPr>
              <w:t>การนำเสนอ</w:t>
            </w:r>
            <w:r>
              <w:rPr>
                <w:rFonts w:ascii="TH Sarabun New" w:hAnsi="TH Sarabun New" w:cs="TH Sarabun New" w:hint="cs"/>
                <w:noProof/>
                <w:sz w:val="28"/>
                <w:cs/>
              </w:rPr>
              <w:t>แนวคิด การออกแบบ ผลงงานระหว่างเรียน</w:t>
            </w:r>
          </w:p>
        </w:tc>
        <w:tc>
          <w:tcPr>
            <w:tcW w:w="3328" w:type="dxa"/>
            <w:vMerge w:val="restart"/>
          </w:tcPr>
          <w:p w14:paraId="0AD42734" w14:textId="14712DDB" w:rsidR="0097710B" w:rsidRPr="0097710B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28"/>
                <w:shd w:val="clear" w:color="auto" w:fill="FFFF00"/>
                <w:cs/>
                <w:lang w:val="en-AU"/>
              </w:rPr>
            </w:pPr>
            <w:r w:rsidRPr="0097710B">
              <w:rPr>
                <w:rFonts w:ascii="TH Sarabun New" w:hAnsi="TH Sarabun New" w:cs="TH Sarabun New"/>
                <w:sz w:val="28"/>
                <w:cs/>
              </w:rPr>
              <w:t>ประเมินผลจากการนำเสนอ</w:t>
            </w:r>
            <w:r>
              <w:rPr>
                <w:rFonts w:ascii="TH Sarabun New" w:hAnsi="TH Sarabun New" w:cs="TH Sarabun New" w:hint="cs"/>
                <w:sz w:val="28"/>
                <w:cs/>
              </w:rPr>
              <w:t>ระหว่าง</w:t>
            </w:r>
            <w:r w:rsidRPr="0097710B">
              <w:rPr>
                <w:rFonts w:ascii="TH Sarabun New" w:hAnsi="TH Sarabun New" w:cs="TH Sarabun New"/>
                <w:sz w:val="28"/>
                <w:cs/>
              </w:rPr>
              <w:t>เรียน</w:t>
            </w:r>
          </w:p>
        </w:tc>
      </w:tr>
      <w:tr w:rsidR="0097710B" w:rsidRPr="003B37F2" w14:paraId="72FDD192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3764A3E6" w14:textId="53DA36D9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szCs w:val="20"/>
                <w:lang w:val="en-AU"/>
              </w:rPr>
              <w:sym w:font="Wingdings 2" w:char="F099"/>
            </w:r>
          </w:p>
        </w:tc>
        <w:tc>
          <w:tcPr>
            <w:tcW w:w="2841" w:type="dxa"/>
            <w:tcBorders>
              <w:left w:val="nil"/>
            </w:tcBorders>
          </w:tcPr>
          <w:p w14:paraId="2AF07823" w14:textId="20013723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5.2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สามารถใช้ภาษาพูด ภาษาเขียน เทคโนโลยีสารสนเทศ และคณิตศาสตร์และสถิติพื้นฐานในการ</w:t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lastRenderedPageBreak/>
              <w:t>สื่อสาร การเรียนรู้ และการจัดการเรียนการสอนอย่างมีประสิทธิภาพ และมีทักษะในการสื่อสาร เผยแพร่ ประยุกต์และใช้เทคโนโลยีและสื่อสารการศึกษา</w:t>
            </w:r>
          </w:p>
        </w:tc>
        <w:tc>
          <w:tcPr>
            <w:tcW w:w="3315" w:type="dxa"/>
            <w:vMerge/>
          </w:tcPr>
          <w:p w14:paraId="663D986D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640D72E6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97710B" w:rsidRPr="003B37F2" w14:paraId="685C9A38" w14:textId="77777777" w:rsidTr="00D81477">
        <w:trPr>
          <w:trHeight w:val="343"/>
        </w:trPr>
        <w:tc>
          <w:tcPr>
            <w:tcW w:w="716" w:type="dxa"/>
            <w:tcBorders>
              <w:right w:val="nil"/>
            </w:tcBorders>
          </w:tcPr>
          <w:p w14:paraId="0E5DBD16" w14:textId="17CE8B80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</w:p>
        </w:tc>
        <w:tc>
          <w:tcPr>
            <w:tcW w:w="2841" w:type="dxa"/>
            <w:tcBorders>
              <w:left w:val="nil"/>
            </w:tcBorders>
          </w:tcPr>
          <w:p w14:paraId="3D2BAFF6" w14:textId="1B83206C" w:rsidR="0097710B" w:rsidRPr="003B37F2" w:rsidRDefault="0097710B" w:rsidP="0097710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5.3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ab/>
            </w:r>
            <w:r w:rsidRPr="003B37F2">
              <w:rPr>
                <w:rFonts w:ascii="TH Sarabun New" w:eastAsia="TH SarabunPSK" w:hAnsi="TH Sarabun New" w:cs="TH Sarabun New"/>
                <w:sz w:val="28"/>
                <w:cs/>
              </w:rPr>
              <w:t>ตระหนักถึงคุณค่าของการใช้ภาษาพูด ภาษาเขียน เทคโนโลยีสารสนเทศ และคณิตศาสตร์และสถิติพื้นฐาน ในการสื่อสาร การเรียนรู้ และการจัดการเรียนการสอน</w:t>
            </w:r>
          </w:p>
        </w:tc>
        <w:tc>
          <w:tcPr>
            <w:tcW w:w="3315" w:type="dxa"/>
            <w:vMerge/>
          </w:tcPr>
          <w:p w14:paraId="500A4855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328" w:type="dxa"/>
            <w:vMerge/>
          </w:tcPr>
          <w:p w14:paraId="3585C829" w14:textId="77777777" w:rsidR="0097710B" w:rsidRPr="003B37F2" w:rsidRDefault="0097710B" w:rsidP="0097710B">
            <w:pPr>
              <w:ind w:left="0" w:firstLine="0"/>
              <w:jc w:val="left"/>
              <w:rPr>
                <w:rFonts w:ascii="TH Sarabun New" w:eastAsia="BrowalliaNew-Bold" w:hAnsi="TH Sarabun New" w:cs="TH Sarabun New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</w:tbl>
    <w:p w14:paraId="497AB6CF" w14:textId="77777777" w:rsidR="00252A76" w:rsidRPr="003B37F2" w:rsidRDefault="00252A76" w:rsidP="00252A76">
      <w:pPr>
        <w:ind w:left="0" w:firstLine="0"/>
        <w:jc w:val="both"/>
        <w:rPr>
          <w:rFonts w:ascii="TH Sarabun New" w:hAnsi="TH Sarabun New" w:cs="TH Sarabun New"/>
        </w:rPr>
      </w:pPr>
    </w:p>
    <w:p w14:paraId="13C0586D" w14:textId="34113ACE" w:rsidR="00252A76" w:rsidRPr="003B37F2" w:rsidRDefault="00252A76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409B76C" w14:textId="53CE61C1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F8919CF" w14:textId="39AFD4D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9862B1B" w14:textId="1B307836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D807B72" w14:textId="350C975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F17812F" w14:textId="03C3BCF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7354838" w14:textId="222042D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AB027CA" w14:textId="62F33E6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8AD12D0" w14:textId="12B78DE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26CBB6AE" w14:textId="702BE9EE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BA3C8E" w14:textId="06B1FF69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75A0213A" w14:textId="1B27B638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D863777" w14:textId="010AC81F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5ABF25B" w14:textId="007D3D2B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FA04AC3" w14:textId="2360FC83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AC3F6DE" w14:textId="2AE29537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1832E67" w14:textId="309813F0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5541B4F4" w14:textId="54C7DB84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123D3FDB" w14:textId="52C7736C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48A3DF49" w14:textId="51B9C052" w:rsidR="00127293" w:rsidRPr="003B37F2" w:rsidRDefault="00127293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C339B1D" w14:textId="77777777" w:rsidR="00127293" w:rsidRPr="003B37F2" w:rsidRDefault="00127293" w:rsidP="005F7EB2">
      <w:pPr>
        <w:ind w:left="0" w:firstLine="0"/>
        <w:jc w:val="both"/>
        <w:rPr>
          <w:rFonts w:ascii="TH Sarabun New" w:hAnsi="TH Sarabun New" w:cs="TH Sarabun New"/>
          <w:b/>
          <w:bCs/>
          <w:sz w:val="32"/>
          <w:szCs w:val="32"/>
        </w:rPr>
      </w:pPr>
    </w:p>
    <w:p w14:paraId="550CFB14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6E0911EB" w14:textId="77777777" w:rsidR="00BE24F9" w:rsidRPr="003B37F2" w:rsidRDefault="00BE24F9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6D015489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แผนการสอน</w:t>
      </w:r>
    </w:p>
    <w:p w14:paraId="7C81592A" w14:textId="2B59EB4C" w:rsidR="002B009D" w:rsidRPr="003B37F2" w:rsidRDefault="002B009D" w:rsidP="00252A76">
      <w:pPr>
        <w:ind w:left="0" w:firstLine="322"/>
        <w:jc w:val="thaiDistribute"/>
        <w:rPr>
          <w:rFonts w:ascii="TH Sarabun New" w:hAnsi="TH Sarabun New" w:cs="TH Sarabun New"/>
          <w:sz w:val="32"/>
          <w:szCs w:val="32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"/>
        <w:gridCol w:w="3689"/>
        <w:gridCol w:w="924"/>
        <w:gridCol w:w="885"/>
        <w:gridCol w:w="1972"/>
        <w:gridCol w:w="1272"/>
      </w:tblGrid>
      <w:tr w:rsidR="00252A76" w:rsidRPr="003B37F2" w14:paraId="11F73FFC" w14:textId="77777777" w:rsidTr="00D81477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14:paraId="2D0066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689" w:type="dxa"/>
            <w:vMerge w:val="restart"/>
            <w:shd w:val="clear" w:color="auto" w:fill="auto"/>
            <w:vAlign w:val="center"/>
          </w:tcPr>
          <w:p w14:paraId="036E48D8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09" w:type="dxa"/>
            <w:gridSpan w:val="2"/>
            <w:shd w:val="clear" w:color="auto" w:fill="auto"/>
            <w:vAlign w:val="center"/>
          </w:tcPr>
          <w:p w14:paraId="38ED40D7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1972" w:type="dxa"/>
            <w:vMerge w:val="restart"/>
            <w:shd w:val="clear" w:color="auto" w:fill="auto"/>
            <w:vAlign w:val="center"/>
          </w:tcPr>
          <w:p w14:paraId="00DD3EB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กิจกรรมการเรียน การสอน 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14:paraId="42BAC3D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3B37F2" w14:paraId="6F7B994A" w14:textId="77777777" w:rsidTr="00D81477">
        <w:trPr>
          <w:tblHeader/>
        </w:trPr>
        <w:tc>
          <w:tcPr>
            <w:tcW w:w="864" w:type="dxa"/>
            <w:vMerge/>
            <w:shd w:val="clear" w:color="auto" w:fill="auto"/>
          </w:tcPr>
          <w:p w14:paraId="555E6CAE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3689" w:type="dxa"/>
            <w:vMerge/>
            <w:shd w:val="clear" w:color="auto" w:fill="auto"/>
          </w:tcPr>
          <w:p w14:paraId="227C29A7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924" w:type="dxa"/>
            <w:shd w:val="clear" w:color="auto" w:fill="auto"/>
          </w:tcPr>
          <w:p w14:paraId="1056A85D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85" w:type="dxa"/>
            <w:shd w:val="clear" w:color="auto" w:fill="auto"/>
          </w:tcPr>
          <w:p w14:paraId="6785B034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1972" w:type="dxa"/>
            <w:vMerge/>
            <w:shd w:val="clear" w:color="auto" w:fill="auto"/>
          </w:tcPr>
          <w:p w14:paraId="0EC5B27B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14:paraId="515CC843" w14:textId="77777777" w:rsidR="00252A76" w:rsidRPr="003B37F2" w:rsidRDefault="00252A76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32"/>
                <w:szCs w:val="32"/>
                <w:lang w:val="en-AU"/>
              </w:rPr>
            </w:pPr>
          </w:p>
        </w:tc>
      </w:tr>
      <w:tr w:rsidR="00252A76" w:rsidRPr="003B37F2" w14:paraId="24A5E918" w14:textId="77777777" w:rsidTr="00D81477">
        <w:tc>
          <w:tcPr>
            <w:tcW w:w="864" w:type="dxa"/>
            <w:shd w:val="clear" w:color="auto" w:fill="auto"/>
          </w:tcPr>
          <w:p w14:paraId="73B49BBF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1</w:t>
            </w:r>
          </w:p>
        </w:tc>
        <w:tc>
          <w:tcPr>
            <w:tcW w:w="3689" w:type="dxa"/>
            <w:shd w:val="clear" w:color="auto" w:fill="auto"/>
          </w:tcPr>
          <w:p w14:paraId="3CFE86D2" w14:textId="77777777" w:rsidR="00252A76" w:rsidRPr="00583B6D" w:rsidRDefault="00F07FFA" w:rsidP="001D2CA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hAnsi="TH Sarabun New" w:cs="TH Sarabun New"/>
                <w:sz w:val="28"/>
                <w:cs/>
              </w:rPr>
              <w:t>แนะนำรายวิชา กิจกรรมการเรียนการสอนและการวัดประเมินผล</w:t>
            </w:r>
          </w:p>
          <w:p w14:paraId="72C7F5EE" w14:textId="1E460E02" w:rsidR="00F07FFA" w:rsidRPr="00583B6D" w:rsidRDefault="00583B6D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 w:rsidR="00FD3D52"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</w:t>
            </w:r>
          </w:p>
        </w:tc>
        <w:tc>
          <w:tcPr>
            <w:tcW w:w="924" w:type="dxa"/>
            <w:shd w:val="clear" w:color="auto" w:fill="auto"/>
          </w:tcPr>
          <w:p w14:paraId="7C329BED" w14:textId="230F3408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3C94C5AA" w14:textId="194BD925" w:rsidR="00252A76" w:rsidRPr="003B37F2" w:rsidRDefault="00A80E6D" w:rsidP="00A80E6D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552A695" w14:textId="1C72518A" w:rsidR="00252A76" w:rsidRDefault="00C5002C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68AEE682" w14:textId="6569C8B1" w:rsidR="002F1F28" w:rsidRPr="003B37F2" w:rsidRDefault="002F1F28" w:rsidP="00252A76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  <w:p w14:paraId="326FDA42" w14:textId="003BD00F" w:rsidR="00C5002C" w:rsidRPr="003B37F2" w:rsidRDefault="00C5002C" w:rsidP="005B55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  <w:tc>
          <w:tcPr>
            <w:tcW w:w="1272" w:type="dxa"/>
            <w:shd w:val="clear" w:color="auto" w:fill="auto"/>
          </w:tcPr>
          <w:p w14:paraId="0814E51B" w14:textId="1E7DA4AD" w:rsidR="00252A76" w:rsidRPr="003B37F2" w:rsidRDefault="00A45C06" w:rsidP="00A45C06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C5002C" w:rsidRPr="003B37F2" w14:paraId="2E98FBAB" w14:textId="77777777" w:rsidTr="00D81477">
        <w:tc>
          <w:tcPr>
            <w:tcW w:w="864" w:type="dxa"/>
            <w:shd w:val="clear" w:color="auto" w:fill="auto"/>
          </w:tcPr>
          <w:p w14:paraId="0BEBFE9C" w14:textId="7777777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3689" w:type="dxa"/>
            <w:shd w:val="clear" w:color="auto" w:fill="auto"/>
          </w:tcPr>
          <w:p w14:paraId="0EA92B75" w14:textId="77777777" w:rsidR="00C5002C" w:rsidRPr="00C82A50" w:rsidRDefault="00C82A50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C82A50">
              <w:rPr>
                <w:rFonts w:ascii="TH Sarabun New" w:eastAsia="Times New Roman" w:hAnsi="TH Sarabun New" w:cs="TH Sarabun New"/>
                <w:sz w:val="28"/>
                <w:cs/>
              </w:rPr>
              <w:t>ความหมายและประโยชน์ของคอมพิวเตอร์กราฟิก</w:t>
            </w:r>
          </w:p>
          <w:p w14:paraId="779365AF" w14:textId="391D93C4" w:rsidR="00C82A50" w:rsidRPr="00C82A50" w:rsidRDefault="00FD3D52" w:rsidP="009C78C6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แนะนำเกี่ยวกับ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ลักษณะงานและซอฟท์แวร์เบื้องต้นสำหรับงาน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</w:t>
            </w:r>
            <w:r w:rsidRPr="00583B6D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6CB0E18F" w14:textId="0DD629CD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58CA15DF" w14:textId="6C0E4A47" w:rsidR="00C5002C" w:rsidRPr="003B37F2" w:rsidRDefault="00C5002C" w:rsidP="00C5002C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2DA2D4B" w14:textId="77777777" w:rsidR="00C5002C" w:rsidRDefault="00C5002C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BB5EDA4" w14:textId="5D4751A1" w:rsidR="002F1F28" w:rsidRPr="003B37F2" w:rsidRDefault="002F1F28" w:rsidP="00C5002C">
            <w:pPr>
              <w:ind w:left="0" w:firstLine="0"/>
              <w:jc w:val="thaiDistribute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แสดงตัวอย่างงาน และซอฟท์แวร์</w:t>
            </w:r>
          </w:p>
        </w:tc>
        <w:tc>
          <w:tcPr>
            <w:tcW w:w="1272" w:type="dxa"/>
            <w:shd w:val="clear" w:color="auto" w:fill="auto"/>
          </w:tcPr>
          <w:p w14:paraId="6D6AA06A" w14:textId="4555A666" w:rsidR="00C5002C" w:rsidRPr="003B37F2" w:rsidRDefault="00C5002C" w:rsidP="00C5002C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8EDFC9F" w14:textId="77777777" w:rsidTr="00D81477">
        <w:tc>
          <w:tcPr>
            <w:tcW w:w="864" w:type="dxa"/>
            <w:shd w:val="clear" w:color="auto" w:fill="auto"/>
          </w:tcPr>
          <w:p w14:paraId="4A6BEC22" w14:textId="0741CB43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3689" w:type="dxa"/>
            <w:shd w:val="clear" w:color="auto" w:fill="auto"/>
          </w:tcPr>
          <w:p w14:paraId="07A18A6B" w14:textId="34586134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และอุปกรณ์ในงานคอมพิวเตอร์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2มิติ 3มิติ และแอนิเมชัน</w:t>
            </w:r>
          </w:p>
          <w:p w14:paraId="294EBB9B" w14:textId="5B47E431" w:rsidR="00E674E1" w:rsidRPr="00C82A50" w:rsidRDefault="00E674E1" w:rsidP="00E674E1">
            <w:pPr>
              <w:numPr>
                <w:ilvl w:val="0"/>
                <w:numId w:val="13"/>
              </w:numPr>
              <w:ind w:left="396"/>
              <w:jc w:val="both"/>
              <w:rPr>
                <w:rFonts w:ascii="TH Sarabun New" w:eastAsia="Times New Roman" w:hAnsi="TH Sarabun New" w:cs="TH Sarabun New"/>
                <w:sz w:val="28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C7FE853" w14:textId="021F752D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620088C6" w14:textId="0BDEFCCB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64458DE7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18A7F2E0" w14:textId="77777777" w:rsidR="00E674E1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แสดงตัวอย่าง</w:t>
            </w:r>
          </w:p>
          <w:p w14:paraId="498BFEDA" w14:textId="2F5AF5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ABCD2C1" w14:textId="57D90B19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3F321EC" w14:textId="77777777" w:rsidTr="00D81477">
        <w:tc>
          <w:tcPr>
            <w:tcW w:w="864" w:type="dxa"/>
            <w:shd w:val="clear" w:color="auto" w:fill="auto"/>
          </w:tcPr>
          <w:p w14:paraId="3DFB9E05" w14:textId="60BE6F54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4</w:t>
            </w:r>
          </w:p>
        </w:tc>
        <w:tc>
          <w:tcPr>
            <w:tcW w:w="3689" w:type="dxa"/>
            <w:shd w:val="clear" w:color="auto" w:fill="auto"/>
          </w:tcPr>
          <w:p w14:paraId="00172A71" w14:textId="58337BCD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หลักการออกแบบ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สี และ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จิตวิทยาใน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</w:p>
          <w:p w14:paraId="78EA09EB" w14:textId="7BD74656" w:rsidR="00E674E1" w:rsidRPr="00397B38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458B6FFC" w14:textId="7B447775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1153FAE1" w14:textId="0CA7B27A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2B715761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5DCC4588" w14:textId="36C4D8C0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00944A4D" w14:textId="01DD6C7A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E674E1" w:rsidRPr="003B37F2" w14:paraId="5A3985FD" w14:textId="77777777" w:rsidTr="00D81477">
        <w:tc>
          <w:tcPr>
            <w:tcW w:w="864" w:type="dxa"/>
            <w:shd w:val="clear" w:color="auto" w:fill="auto"/>
          </w:tcPr>
          <w:p w14:paraId="31692C2F" w14:textId="151E4E01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5</w:t>
            </w:r>
          </w:p>
        </w:tc>
        <w:tc>
          <w:tcPr>
            <w:tcW w:w="3689" w:type="dxa"/>
            <w:shd w:val="clear" w:color="auto" w:fill="auto"/>
          </w:tcPr>
          <w:p w14:paraId="2D8173DA" w14:textId="45CF8C10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กระบวนการผลิตงาน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3 มิติ และแอนิเมชัน</w:t>
            </w:r>
          </w:p>
          <w:p w14:paraId="2AD0D706" w14:textId="00553C48" w:rsidR="00E674E1" w:rsidRPr="00FD3D52" w:rsidRDefault="00E674E1" w:rsidP="00E674E1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คอมพิวเตอร์กราฟิกและแอนิเมชัน</w:t>
            </w:r>
          </w:p>
        </w:tc>
        <w:tc>
          <w:tcPr>
            <w:tcW w:w="924" w:type="dxa"/>
            <w:shd w:val="clear" w:color="auto" w:fill="auto"/>
          </w:tcPr>
          <w:p w14:paraId="28D5D3C1" w14:textId="1876A640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2E294D09" w14:textId="1AD49402" w:rsidR="00E674E1" w:rsidRPr="003B37F2" w:rsidRDefault="00E674E1" w:rsidP="00E674E1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4EAEE72C" w14:textId="77777777" w:rsidR="00E674E1" w:rsidRDefault="00E674E1" w:rsidP="00E674E1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017D1569" w14:textId="26E76AC3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36AB0708" w14:textId="26973A7F" w:rsidR="00E674E1" w:rsidRPr="003B37F2" w:rsidRDefault="00E674E1" w:rsidP="00E674E1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3B64882D" w14:textId="77777777" w:rsidTr="00D81477">
        <w:tc>
          <w:tcPr>
            <w:tcW w:w="864" w:type="dxa"/>
            <w:shd w:val="clear" w:color="auto" w:fill="auto"/>
          </w:tcPr>
          <w:p w14:paraId="03EE1C7C" w14:textId="251DBAE7" w:rsidR="00604CC7" w:rsidRDefault="00604CC7" w:rsidP="00604CC7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6-8</w:t>
            </w:r>
          </w:p>
        </w:tc>
        <w:tc>
          <w:tcPr>
            <w:tcW w:w="3689" w:type="dxa"/>
            <w:shd w:val="clear" w:color="auto" w:fill="auto"/>
          </w:tcPr>
          <w:p w14:paraId="3CCE14C2" w14:textId="77777777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  <w:p w14:paraId="60C77F89" w14:textId="48FF3E41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60749757" w14:textId="66A81056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885" w:type="dxa"/>
            <w:shd w:val="clear" w:color="auto" w:fill="auto"/>
          </w:tcPr>
          <w:p w14:paraId="73DEC602" w14:textId="588796BF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6</w:t>
            </w:r>
          </w:p>
        </w:tc>
        <w:tc>
          <w:tcPr>
            <w:tcW w:w="1972" w:type="dxa"/>
            <w:shd w:val="clear" w:color="auto" w:fill="auto"/>
          </w:tcPr>
          <w:p w14:paraId="5409307C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45F4006" w14:textId="7F95F5BC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1528056B" w14:textId="1D33C8B9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2C221007" w14:textId="77777777" w:rsidTr="00D81477">
        <w:tc>
          <w:tcPr>
            <w:tcW w:w="864" w:type="dxa"/>
            <w:shd w:val="clear" w:color="auto" w:fill="F2F2F2"/>
          </w:tcPr>
          <w:p w14:paraId="111E3146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9</w:t>
            </w:r>
          </w:p>
        </w:tc>
        <w:tc>
          <w:tcPr>
            <w:tcW w:w="8742" w:type="dxa"/>
            <w:gridSpan w:val="5"/>
            <w:shd w:val="clear" w:color="auto" w:fill="F2F2F2"/>
          </w:tcPr>
          <w:p w14:paraId="4E54F4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สอบกลางภาค</w:t>
            </w:r>
          </w:p>
        </w:tc>
      </w:tr>
      <w:tr w:rsidR="00604CC7" w:rsidRPr="003B37F2" w14:paraId="357E95E4" w14:textId="77777777" w:rsidTr="00D81477">
        <w:tc>
          <w:tcPr>
            <w:tcW w:w="864" w:type="dxa"/>
            <w:shd w:val="clear" w:color="auto" w:fill="auto"/>
          </w:tcPr>
          <w:p w14:paraId="31CD9677" w14:textId="099CDC6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 w:hint="cs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lastRenderedPageBreak/>
              <w:t>10</w:t>
            </w:r>
          </w:p>
        </w:tc>
        <w:tc>
          <w:tcPr>
            <w:tcW w:w="3689" w:type="dxa"/>
            <w:shd w:val="clear" w:color="auto" w:fill="auto"/>
          </w:tcPr>
          <w:p w14:paraId="0A427476" w14:textId="7974DD9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แอนิเมชัน 2 มิติ</w:t>
            </w:r>
          </w:p>
          <w:p w14:paraId="3712165E" w14:textId="413ADE86" w:rsidR="00604CC7" w:rsidRPr="003B37F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2 มิติ 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แอนิเมชัน 2 มิติ</w:t>
            </w:r>
          </w:p>
        </w:tc>
        <w:tc>
          <w:tcPr>
            <w:tcW w:w="924" w:type="dxa"/>
            <w:shd w:val="clear" w:color="auto" w:fill="auto"/>
          </w:tcPr>
          <w:p w14:paraId="4BF0E465" w14:textId="0B977A19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885" w:type="dxa"/>
            <w:shd w:val="clear" w:color="auto" w:fill="auto"/>
          </w:tcPr>
          <w:p w14:paraId="7376E522" w14:textId="4D33C8A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</w:p>
        </w:tc>
        <w:tc>
          <w:tcPr>
            <w:tcW w:w="1972" w:type="dxa"/>
            <w:shd w:val="clear" w:color="auto" w:fill="auto"/>
          </w:tcPr>
          <w:p w14:paraId="3E892595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33413F84" w14:textId="2E738B6A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692E6FA9" w14:textId="420A722E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146C6964" w14:textId="77777777" w:rsidTr="00D81477">
        <w:tc>
          <w:tcPr>
            <w:tcW w:w="864" w:type="dxa"/>
            <w:shd w:val="clear" w:color="auto" w:fill="auto"/>
          </w:tcPr>
          <w:p w14:paraId="16121861" w14:textId="46523FDD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11-16</w:t>
            </w:r>
          </w:p>
        </w:tc>
        <w:tc>
          <w:tcPr>
            <w:tcW w:w="3689" w:type="dxa"/>
            <w:shd w:val="clear" w:color="auto" w:fill="auto"/>
          </w:tcPr>
          <w:p w14:paraId="1E13DAE0" w14:textId="178BE1FF" w:rsidR="00604CC7" w:rsidRPr="00FD3D52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ออกแบบและสร้างสรรค์งาน</w:t>
            </w:r>
            <w:r w:rsidRPr="00FD3D5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3 มิติ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แอนิเมชัน 3 มิติ</w:t>
            </w:r>
          </w:p>
          <w:p w14:paraId="4F3DF324" w14:textId="304F02EC" w:rsidR="00604CC7" w:rsidRDefault="00604CC7" w:rsidP="00604CC7">
            <w:pPr>
              <w:numPr>
                <w:ilvl w:val="0"/>
                <w:numId w:val="13"/>
              </w:numPr>
              <w:ind w:left="396"/>
              <w:jc w:val="left"/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ฝึกปฏิบัติการ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ออกแบบและ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สร้างสรรค์งาน</w:t>
            </w:r>
            <w:r w:rsidRPr="00397B38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คอมพิวเตอร์กราฟิก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 xml:space="preserve"> 3 มิติ และ</w:t>
            </w: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แอนิเมชัน 3 มิติ</w:t>
            </w:r>
          </w:p>
        </w:tc>
        <w:tc>
          <w:tcPr>
            <w:tcW w:w="924" w:type="dxa"/>
            <w:shd w:val="clear" w:color="auto" w:fill="auto"/>
          </w:tcPr>
          <w:p w14:paraId="16A584DF" w14:textId="64CECF2A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885" w:type="dxa"/>
            <w:shd w:val="clear" w:color="auto" w:fill="auto"/>
          </w:tcPr>
          <w:p w14:paraId="66E71BDA" w14:textId="6CEE7671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12</w:t>
            </w:r>
          </w:p>
        </w:tc>
        <w:tc>
          <w:tcPr>
            <w:tcW w:w="1972" w:type="dxa"/>
            <w:shd w:val="clear" w:color="auto" w:fill="auto"/>
          </w:tcPr>
          <w:p w14:paraId="6674EF52" w14:textId="77777777" w:rsidR="00604CC7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-บรรยายประกอบสื่อนำเสนอ</w:t>
            </w:r>
          </w:p>
          <w:p w14:paraId="4B2466EA" w14:textId="2F0E0D42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>
              <w:rPr>
                <w:rFonts w:ascii="TH Sarabun New" w:eastAsia="Times New Roman" w:hAnsi="TH Sarabun New" w:cs="TH Sarabun New" w:hint="cs"/>
                <w:sz w:val="28"/>
                <w:cs/>
                <w:lang w:val="en-AU"/>
              </w:rPr>
              <w:t>- สาธิตประกอบการฝึกปฏิบัติการ</w:t>
            </w:r>
          </w:p>
        </w:tc>
        <w:tc>
          <w:tcPr>
            <w:tcW w:w="1272" w:type="dxa"/>
            <w:shd w:val="clear" w:color="auto" w:fill="auto"/>
          </w:tcPr>
          <w:p w14:paraId="4E8D0E5A" w14:textId="28B711B0" w:rsidR="00604CC7" w:rsidRPr="003B37F2" w:rsidRDefault="00604CC7" w:rsidP="00604CC7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อาจารย์ประจำวิชา</w:t>
            </w:r>
          </w:p>
        </w:tc>
      </w:tr>
      <w:tr w:rsidR="00604CC7" w:rsidRPr="003B37F2" w14:paraId="6113BCAD" w14:textId="77777777" w:rsidTr="00D81477">
        <w:tc>
          <w:tcPr>
            <w:tcW w:w="864" w:type="dxa"/>
            <w:shd w:val="clear" w:color="auto" w:fill="F2F2F2"/>
          </w:tcPr>
          <w:p w14:paraId="76239E0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17</w:t>
            </w:r>
          </w:p>
        </w:tc>
        <w:tc>
          <w:tcPr>
            <w:tcW w:w="8742" w:type="dxa"/>
            <w:gridSpan w:val="5"/>
            <w:vMerge w:val="restart"/>
            <w:shd w:val="clear" w:color="auto" w:fill="F2F2F2"/>
            <w:vAlign w:val="center"/>
          </w:tcPr>
          <w:p w14:paraId="4F71F012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สอบปลายภาค</w:t>
            </w:r>
          </w:p>
        </w:tc>
      </w:tr>
      <w:tr w:rsidR="00604CC7" w:rsidRPr="003B37F2" w14:paraId="03DFF24F" w14:textId="77777777" w:rsidTr="00D81477">
        <w:tc>
          <w:tcPr>
            <w:tcW w:w="864" w:type="dxa"/>
            <w:shd w:val="clear" w:color="auto" w:fill="F2F2F2"/>
          </w:tcPr>
          <w:p w14:paraId="4D3A2664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18</w:t>
            </w:r>
          </w:p>
        </w:tc>
        <w:tc>
          <w:tcPr>
            <w:tcW w:w="8742" w:type="dxa"/>
            <w:gridSpan w:val="5"/>
            <w:vMerge/>
            <w:shd w:val="clear" w:color="auto" w:fill="F2F2F2"/>
          </w:tcPr>
          <w:p w14:paraId="4ADFB999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  <w:tr w:rsidR="00604CC7" w:rsidRPr="003B37F2" w14:paraId="4092AC9F" w14:textId="77777777" w:rsidTr="00D81477">
        <w:tc>
          <w:tcPr>
            <w:tcW w:w="4553" w:type="dxa"/>
            <w:gridSpan w:val="2"/>
            <w:shd w:val="clear" w:color="auto" w:fill="F2F2F2"/>
          </w:tcPr>
          <w:p w14:paraId="415F7E5E" w14:textId="77777777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รวม</w:t>
            </w:r>
          </w:p>
        </w:tc>
        <w:tc>
          <w:tcPr>
            <w:tcW w:w="924" w:type="dxa"/>
            <w:shd w:val="clear" w:color="auto" w:fill="auto"/>
          </w:tcPr>
          <w:p w14:paraId="077FA26F" w14:textId="0C1E693E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885" w:type="dxa"/>
            <w:shd w:val="clear" w:color="auto" w:fill="auto"/>
          </w:tcPr>
          <w:p w14:paraId="46873E56" w14:textId="04688592" w:rsidR="00604CC7" w:rsidRPr="003B37F2" w:rsidRDefault="00604CC7" w:rsidP="00604CC7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  <w:t>30</w:t>
            </w:r>
          </w:p>
        </w:tc>
        <w:tc>
          <w:tcPr>
            <w:tcW w:w="3244" w:type="dxa"/>
            <w:gridSpan w:val="2"/>
            <w:shd w:val="clear" w:color="auto" w:fill="auto"/>
          </w:tcPr>
          <w:p w14:paraId="4D6F440E" w14:textId="77777777" w:rsidR="00604CC7" w:rsidRPr="003B37F2" w:rsidRDefault="00604CC7" w:rsidP="00604CC7">
            <w:pPr>
              <w:ind w:left="0" w:firstLine="0"/>
              <w:jc w:val="thaiDistribute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</w:p>
        </w:tc>
      </w:tr>
    </w:tbl>
    <w:p w14:paraId="55F519F1" w14:textId="77777777" w:rsidR="00252A76" w:rsidRPr="003B37F2" w:rsidRDefault="00252A76" w:rsidP="00BE24F9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36F105A6" w14:textId="77777777" w:rsidR="00BE24F9" w:rsidRPr="003B37F2" w:rsidRDefault="00BE24F9" w:rsidP="00BE24F9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3735"/>
        <w:gridCol w:w="1542"/>
        <w:gridCol w:w="1589"/>
      </w:tblGrid>
      <w:tr w:rsidR="00252A76" w:rsidRPr="003B37F2" w14:paraId="3E19CFFB" w14:textId="77777777" w:rsidTr="00D335F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14:paraId="577275A3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5D17E13A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7828674D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542" w:type="dxa"/>
            <w:shd w:val="clear" w:color="auto" w:fill="auto"/>
            <w:vAlign w:val="center"/>
          </w:tcPr>
          <w:p w14:paraId="410FF121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14:paraId="1BA25815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127293" w:rsidRPr="003B37F2" w14:paraId="7175D824" w14:textId="77777777" w:rsidTr="00D335F1">
        <w:tc>
          <w:tcPr>
            <w:tcW w:w="738" w:type="dxa"/>
            <w:shd w:val="clear" w:color="auto" w:fill="auto"/>
          </w:tcPr>
          <w:p w14:paraId="44C91356" w14:textId="69279B17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  <w:vAlign w:val="center"/>
          </w:tcPr>
          <w:p w14:paraId="70F7AA13" w14:textId="2F75B4AC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คุณธรรม จริยธรรม</w:t>
            </w:r>
          </w:p>
        </w:tc>
        <w:tc>
          <w:tcPr>
            <w:tcW w:w="3735" w:type="dxa"/>
            <w:shd w:val="clear" w:color="auto" w:fill="auto"/>
            <w:vAlign w:val="center"/>
          </w:tcPr>
          <w:p w14:paraId="684480F4" w14:textId="51A0F2D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 xml:space="preserve">สังเกต ความรับผิดชอบ มีวินัย </w:t>
            </w:r>
          </w:p>
        </w:tc>
        <w:tc>
          <w:tcPr>
            <w:tcW w:w="1542" w:type="dxa"/>
            <w:shd w:val="clear" w:color="auto" w:fill="auto"/>
          </w:tcPr>
          <w:p w14:paraId="2713F9C4" w14:textId="2691F3F6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4461A7F9" w14:textId="4848D884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</w:rPr>
              <w:t>10</w:t>
            </w:r>
          </w:p>
        </w:tc>
      </w:tr>
      <w:tr w:rsidR="00127293" w:rsidRPr="003B37F2" w14:paraId="6DE6CFBE" w14:textId="77777777" w:rsidTr="00D335F1">
        <w:tc>
          <w:tcPr>
            <w:tcW w:w="738" w:type="dxa"/>
            <w:shd w:val="clear" w:color="auto" w:fill="auto"/>
          </w:tcPr>
          <w:p w14:paraId="62F8F71D" w14:textId="2DA729FA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14:paraId="042D074E" w14:textId="0102367D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ความรู้</w:t>
            </w:r>
          </w:p>
        </w:tc>
        <w:tc>
          <w:tcPr>
            <w:tcW w:w="3735" w:type="dxa"/>
            <w:shd w:val="clear" w:color="auto" w:fill="auto"/>
          </w:tcPr>
          <w:p w14:paraId="4CF104A5" w14:textId="77777777" w:rsidR="00127293" w:rsidRPr="003B37F2" w:rsidRDefault="00127293" w:rsidP="00127293">
            <w:pPr>
              <w:spacing w:line="216" w:lineRule="auto"/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สอบปลายภาค</w:t>
            </w:r>
          </w:p>
          <w:p w14:paraId="4E7DE0CD" w14:textId="17569BCB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- ทักษะการปฏิบัติ</w:t>
            </w:r>
          </w:p>
        </w:tc>
        <w:tc>
          <w:tcPr>
            <w:tcW w:w="1542" w:type="dxa"/>
            <w:shd w:val="clear" w:color="auto" w:fill="auto"/>
          </w:tcPr>
          <w:p w14:paraId="4E25EB6B" w14:textId="5BF97A2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1</w:t>
            </w:r>
            <w:r w:rsidR="00D67E6B"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7-18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br/>
            </w: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และสัปดาห์ที่มีการฝึกปฏิบัติ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1FC544A2" w14:textId="2620646A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40</w:t>
            </w:r>
          </w:p>
        </w:tc>
      </w:tr>
      <w:tr w:rsidR="00127293" w:rsidRPr="003B37F2" w14:paraId="5F2C4262" w14:textId="77777777" w:rsidTr="00D335F1">
        <w:tc>
          <w:tcPr>
            <w:tcW w:w="738" w:type="dxa"/>
            <w:shd w:val="clear" w:color="auto" w:fill="auto"/>
          </w:tcPr>
          <w:p w14:paraId="63C64B8F" w14:textId="5227E7B4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14:paraId="494D8B35" w14:textId="5FF0C679" w:rsidR="00127293" w:rsidRPr="003B37F2" w:rsidRDefault="00127293" w:rsidP="00127293">
            <w:pPr>
              <w:ind w:left="0" w:firstLine="0"/>
              <w:jc w:val="left"/>
              <w:rPr>
                <w:rFonts w:ascii="TH Sarabun New" w:hAnsi="TH Sarabun New" w:cs="TH Sarabun New"/>
                <w:sz w:val="28"/>
                <w:cs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ทักษะทางปัญญา</w:t>
            </w:r>
          </w:p>
        </w:tc>
        <w:tc>
          <w:tcPr>
            <w:tcW w:w="3735" w:type="dxa"/>
            <w:shd w:val="clear" w:color="auto" w:fill="auto"/>
          </w:tcPr>
          <w:p w14:paraId="3EE25D6D" w14:textId="5F244121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</w:rPr>
              <w:t>การแสดงความคิดเห็น และผลการปฏิบัติงาน</w:t>
            </w:r>
          </w:p>
        </w:tc>
        <w:tc>
          <w:tcPr>
            <w:tcW w:w="1542" w:type="dxa"/>
            <w:shd w:val="clear" w:color="auto" w:fill="auto"/>
          </w:tcPr>
          <w:p w14:paraId="0D26EB07" w14:textId="1F32C80D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สัปดาห์ที่มีการฝึกปฏิบัติ</w:t>
            </w:r>
          </w:p>
        </w:tc>
        <w:tc>
          <w:tcPr>
            <w:tcW w:w="1589" w:type="dxa"/>
            <w:shd w:val="clear" w:color="auto" w:fill="auto"/>
          </w:tcPr>
          <w:p w14:paraId="29132983" w14:textId="2D44DD0D" w:rsidR="00127293" w:rsidRPr="003B37F2" w:rsidRDefault="005D188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3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127293" w:rsidRPr="003B37F2" w14:paraId="2DA6C1F9" w14:textId="77777777" w:rsidTr="00D335F1">
        <w:tc>
          <w:tcPr>
            <w:tcW w:w="738" w:type="dxa"/>
            <w:shd w:val="clear" w:color="auto" w:fill="auto"/>
          </w:tcPr>
          <w:p w14:paraId="7F4CAC6B" w14:textId="0AEA12B5" w:rsidR="00127293" w:rsidRPr="003B37F2" w:rsidRDefault="00127293" w:rsidP="00127293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14:paraId="3B7F75B7" w14:textId="33197045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ทักษะความสัมพันธ์ระหว่างบุคคลความรับผิดชอบ</w:t>
            </w:r>
            <w:r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 xml:space="preserve"> </w:t>
            </w:r>
          </w:p>
        </w:tc>
        <w:tc>
          <w:tcPr>
            <w:tcW w:w="3735" w:type="dxa"/>
            <w:shd w:val="clear" w:color="auto" w:fill="auto"/>
          </w:tcPr>
          <w:p w14:paraId="23D3B63D" w14:textId="69B05AA9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cs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สังเกตการมีส่วนร่วมการทำกิจกรรมในชั้นเรียน</w:t>
            </w:r>
          </w:p>
        </w:tc>
        <w:tc>
          <w:tcPr>
            <w:tcW w:w="1542" w:type="dxa"/>
            <w:shd w:val="clear" w:color="auto" w:fill="auto"/>
          </w:tcPr>
          <w:p w14:paraId="0C0303F3" w14:textId="58D567EE" w:rsidR="00127293" w:rsidRPr="003B37F2" w:rsidRDefault="00127293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14:paraId="6ABB472F" w14:textId="59ADBB3F" w:rsidR="00127293" w:rsidRPr="003B37F2" w:rsidRDefault="00F9571D" w:rsidP="00127293">
            <w:pPr>
              <w:ind w:left="0" w:firstLine="0"/>
              <w:jc w:val="left"/>
              <w:rPr>
                <w:rFonts w:ascii="TH Sarabun New" w:eastAsia="Times New Roman" w:hAnsi="TH Sarabun New" w:cs="TH Sarabun New"/>
                <w:b/>
                <w:bCs/>
                <w:sz w:val="28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sz w:val="28"/>
                <w:cs/>
                <w:lang w:val="en-AU"/>
              </w:rPr>
              <w:t>2</w:t>
            </w:r>
            <w:r w:rsidR="00127293" w:rsidRPr="003B37F2">
              <w:rPr>
                <w:rFonts w:ascii="TH Sarabun New" w:eastAsia="Times New Roman" w:hAnsi="TH Sarabun New" w:cs="TH Sarabun New"/>
                <w:sz w:val="28"/>
                <w:lang w:val="en-AU"/>
              </w:rPr>
              <w:t>0</w:t>
            </w:r>
          </w:p>
        </w:tc>
      </w:tr>
      <w:tr w:rsidR="00252A76" w:rsidRPr="003B37F2" w14:paraId="0492FC31" w14:textId="77777777" w:rsidTr="00D81477">
        <w:tc>
          <w:tcPr>
            <w:tcW w:w="8017" w:type="dxa"/>
            <w:gridSpan w:val="4"/>
            <w:shd w:val="clear" w:color="auto" w:fill="auto"/>
          </w:tcPr>
          <w:p w14:paraId="716C3682" w14:textId="77777777" w:rsidR="00252A76" w:rsidRPr="003B37F2" w:rsidRDefault="00252A76" w:rsidP="00252A76">
            <w:pPr>
              <w:ind w:left="0" w:firstLine="0"/>
              <w:jc w:val="right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lang w:val="en-AU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14:paraId="5F741D40" w14:textId="77777777" w:rsidR="00252A76" w:rsidRPr="003B37F2" w:rsidRDefault="00252A76" w:rsidP="00252A76">
            <w:pPr>
              <w:ind w:left="0" w:firstLine="0"/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</w:pP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3B37F2">
              <w:rPr>
                <w:rFonts w:ascii="TH Sarabun New" w:eastAsia="Times New Roman" w:hAnsi="TH Sarabun New" w:cs="TH Sarabun New"/>
                <w:b/>
                <w:bCs/>
                <w:sz w:val="32"/>
                <w:szCs w:val="32"/>
              </w:rPr>
              <w:t>%</w:t>
            </w:r>
          </w:p>
        </w:tc>
      </w:tr>
    </w:tbl>
    <w:p w14:paraId="010EB34D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46B76C71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67D904B8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3B21729A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78768FD4" w14:textId="77777777" w:rsidR="00604CC7" w:rsidRDefault="00604CC7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</w:p>
    <w:p w14:paraId="09BA78E0" w14:textId="0D365564" w:rsidR="002E587C" w:rsidRPr="003B37F2" w:rsidRDefault="00B91E98" w:rsidP="00213C27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 xml:space="preserve">6 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ทรัพยากร</w:t>
      </w:r>
      <w:r w:rsidR="002E587C" w:rsidRPr="003B37F2">
        <w:rPr>
          <w:rFonts w:ascii="TH Sarabun New" w:hAnsi="TH Sarabun New" w:cs="TH Sarabun New"/>
          <w:b/>
          <w:bCs/>
          <w:sz w:val="36"/>
          <w:szCs w:val="36"/>
          <w:cs/>
        </w:rPr>
        <w:t>ประกอบการเรียนการสอน</w:t>
      </w:r>
    </w:p>
    <w:p w14:paraId="51BBDBBA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2EE94ACF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ตำรา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เอกสารหลัก</w:t>
      </w:r>
      <w:r w:rsidR="00364F98" w:rsidRPr="003B37F2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และข้อมูลสำคัญ</w:t>
      </w:r>
    </w:p>
    <w:p w14:paraId="2A70932B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6261E9">
        <w:rPr>
          <w:rFonts w:ascii="TH SarabunPSK" w:hAnsi="TH SarabunPSK" w:cs="TH SarabunPSK"/>
          <w:sz w:val="32"/>
          <w:szCs w:val="32"/>
          <w:cs/>
        </w:rPr>
        <w:t>จีระสิทธิ์ อึ้งรัตนวงศ์. (</w:t>
      </w:r>
      <w:r w:rsidRPr="006261E9">
        <w:rPr>
          <w:rFonts w:ascii="TH SarabunPSK" w:hAnsi="TH SarabunPSK" w:cs="TH SarabunPSK"/>
          <w:sz w:val="32"/>
          <w:szCs w:val="32"/>
        </w:rPr>
        <w:t>2559).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คู่มือใช้งาน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Illustrator CC</w:t>
      </w:r>
      <w:r w:rsidRPr="006261E9">
        <w:rPr>
          <w:rFonts w:ascii="TH SarabunPSK" w:hAnsi="TH SarabunPSK" w:cs="TH SarabunPSK"/>
          <w:sz w:val="32"/>
          <w:szCs w:val="32"/>
        </w:rPr>
        <w:t xml:space="preserve">. </w:t>
      </w:r>
      <w:r w:rsidRPr="006261E9">
        <w:rPr>
          <w:rFonts w:ascii="TH SarabunPSK" w:hAnsi="TH SarabunPSK" w:cs="TH SarabunPSK"/>
          <w:sz w:val="32"/>
          <w:szCs w:val="32"/>
          <w:cs/>
        </w:rPr>
        <w:t>สวัสดี ไอที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บจ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ก. กรุงเทพ.</w:t>
      </w:r>
    </w:p>
    <w:p w14:paraId="3BCA9025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ฉัตร์ชัย อรรถปักษ์. (2559). </w:t>
      </w:r>
      <w:r w:rsidRPr="004444F0">
        <w:rPr>
          <w:rFonts w:ascii="TH SarabunPSK" w:hAnsi="TH SarabunPSK" w:cs="TH SarabunPSK" w:hint="cs"/>
          <w:sz w:val="32"/>
          <w:szCs w:val="32"/>
          <w:u w:val="single"/>
          <w:cs/>
        </w:rPr>
        <w:t>องค์ประกอบศิลปะ</w:t>
      </w:r>
      <w:r>
        <w:rPr>
          <w:rFonts w:ascii="TH SarabunPSK" w:hAnsi="TH SarabunPSK" w:cs="TH SarabunPSK" w:hint="cs"/>
          <w:sz w:val="32"/>
          <w:szCs w:val="32"/>
          <w:cs/>
        </w:rPr>
        <w:t>. (พิมพ์ครั้งที่ 10). จูน พับ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ลิช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ชิง. กรุงเทพ.</w:t>
      </w:r>
    </w:p>
    <w:p w14:paraId="6508B368" w14:textId="77777777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0F2B94">
        <w:rPr>
          <w:rFonts w:ascii="TH SarabunPSK" w:hAnsi="TH SarabunPSK" w:cs="TH SarabunPSK"/>
          <w:sz w:val="32"/>
          <w:szCs w:val="32"/>
          <w:cs/>
        </w:rPr>
        <w:t>นคเรศ ชัยแก้ว. (</w:t>
      </w:r>
      <w:r w:rsidRPr="000F2B94">
        <w:rPr>
          <w:rFonts w:ascii="TH SarabunPSK" w:hAnsi="TH SarabunPSK" w:cs="TH SarabunPSK"/>
          <w:sz w:val="32"/>
          <w:szCs w:val="32"/>
        </w:rPr>
        <w:t>2557</w:t>
      </w:r>
      <w:r w:rsidRPr="000F2B94">
        <w:rPr>
          <w:rFonts w:ascii="TH SarabunPSK" w:hAnsi="TH SarabunPSK" w:cs="TH SarabunPSK"/>
          <w:sz w:val="32"/>
          <w:szCs w:val="32"/>
          <w:cs/>
        </w:rPr>
        <w:t xml:space="preserve">). </w:t>
      </w:r>
      <w:r w:rsidRPr="000F2B94">
        <w:rPr>
          <w:rFonts w:ascii="TH SarabunPSK" w:hAnsi="TH SarabunPSK" w:cs="TH SarabunPSK"/>
          <w:sz w:val="32"/>
          <w:szCs w:val="32"/>
          <w:u w:val="single"/>
          <w:cs/>
        </w:rPr>
        <w:t>คอมพิวเตอร์กราฟิกเบื้องต้น</w:t>
      </w:r>
      <w:r w:rsidRPr="000F2B94">
        <w:rPr>
          <w:rFonts w:ascii="TH SarabunPSK" w:hAnsi="TH SarabunPSK" w:cs="TH SarabunPSK"/>
          <w:sz w:val="32"/>
          <w:szCs w:val="32"/>
          <w:cs/>
        </w:rPr>
        <w:t>. พะเยา.มหาวิทยาลัยพะเยา.</w:t>
      </w:r>
    </w:p>
    <w:p w14:paraId="19D78010" w14:textId="77777777" w:rsidR="002816D1" w:rsidRPr="000F2B94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ปาพจน์ หนุนภักดี. (2555). </w:t>
      </w:r>
      <w:r w:rsidRPr="004444F0">
        <w:rPr>
          <w:rFonts w:ascii="TH SarabunPSK" w:hAnsi="TH SarabunPSK" w:cs="TH SarabunPSK"/>
          <w:sz w:val="32"/>
          <w:szCs w:val="32"/>
          <w:u w:val="single"/>
        </w:rPr>
        <w:t>Graphic design principles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พิมพ์ครั้งที่ 2. ไอซีดี พรีเมียร์ จำกัด, สนพ. </w:t>
      </w:r>
      <w:r>
        <w:rPr>
          <w:rFonts w:ascii="TH SarabunPSK" w:hAnsi="TH SarabunPSK" w:cs="TH SarabunPSK"/>
          <w:sz w:val="32"/>
          <w:szCs w:val="32"/>
          <w:cs/>
        </w:rPr>
        <w:br/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>กรุงเทพ.</w:t>
      </w:r>
    </w:p>
    <w:p w14:paraId="7B58B323" w14:textId="3571A78C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 xml:space="preserve"> เพ็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สร้างงานมัลติมีเดียแอนิเมชันด้วย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Flash CS6 + 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14DD30F1" w14:textId="34CB4308" w:rsidR="002816D1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ปิ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ยะ นากสงค์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อัมรินท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ร์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 xml:space="preserve"> เพ็</w:t>
      </w:r>
      <w:proofErr w:type="spellStart"/>
      <w:r w:rsidRPr="006261E9">
        <w:rPr>
          <w:rFonts w:ascii="TH SarabunPSK" w:hAnsi="TH SarabunPSK" w:cs="TH SarabunPSK"/>
          <w:sz w:val="32"/>
          <w:szCs w:val="32"/>
          <w:cs/>
        </w:rPr>
        <w:t>ชร</w:t>
      </w:r>
      <w:proofErr w:type="spellEnd"/>
      <w:r w:rsidRPr="006261E9">
        <w:rPr>
          <w:rFonts w:ascii="TH SarabunPSK" w:hAnsi="TH SarabunPSK" w:cs="TH SarabunPSK"/>
          <w:sz w:val="32"/>
          <w:szCs w:val="32"/>
          <w:cs/>
        </w:rPr>
        <w:t>กุล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และคณะ. (</w:t>
      </w:r>
      <w:r w:rsidRPr="006261E9">
        <w:rPr>
          <w:rFonts w:ascii="TH SarabunPSK" w:hAnsi="TH SarabunPSK" w:cs="TH SarabunPSK"/>
          <w:sz w:val="32"/>
          <w:szCs w:val="32"/>
        </w:rPr>
        <w:t xml:space="preserve">2559).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ตกแต่งภาพกราฟิก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>Photoshop CS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 xml:space="preserve">6 + </w:t>
      </w:r>
      <w:r w:rsidRPr="006261E9">
        <w:rPr>
          <w:rFonts w:ascii="TH SarabunPSK" w:hAnsi="TH SarabunPSK" w:cs="TH SarabunPSK"/>
          <w:sz w:val="32"/>
          <w:szCs w:val="32"/>
          <w:u w:val="single"/>
        </w:rPr>
        <w:t xml:space="preserve">CC </w:t>
      </w:r>
      <w:r w:rsidRPr="006261E9">
        <w:rPr>
          <w:rFonts w:ascii="TH SarabunPSK" w:hAnsi="TH SarabunPSK" w:cs="TH SarabunPSK"/>
          <w:sz w:val="32"/>
          <w:szCs w:val="32"/>
          <w:u w:val="single"/>
          <w:cs/>
        </w:rPr>
        <w:t>ฉบับสมบูรณ์</w:t>
      </w:r>
      <w:r w:rsidRPr="006261E9">
        <w:rPr>
          <w:rFonts w:ascii="TH SarabunPSK" w:hAnsi="TH SarabunPSK" w:cs="TH SarabunPSK"/>
          <w:sz w:val="32"/>
          <w:szCs w:val="32"/>
          <w:cs/>
        </w:rPr>
        <w:t>. ซิมพลิฟาย</w:t>
      </w:r>
      <w:r w:rsidRPr="006261E9">
        <w:rPr>
          <w:rFonts w:ascii="TH SarabunPSK" w:hAnsi="TH SarabunPSK" w:cs="TH SarabunPSK"/>
          <w:sz w:val="32"/>
          <w:szCs w:val="32"/>
        </w:rPr>
        <w:t xml:space="preserve">, </w:t>
      </w:r>
      <w:r w:rsidRPr="006261E9">
        <w:rPr>
          <w:rFonts w:ascii="TH SarabunPSK" w:hAnsi="TH SarabunPSK" w:cs="TH SarabunPSK"/>
          <w:sz w:val="32"/>
          <w:szCs w:val="32"/>
          <w:cs/>
        </w:rPr>
        <w:t>สนพ. กรุงเทพ.</w:t>
      </w:r>
    </w:p>
    <w:p w14:paraId="04AB3E55" w14:textId="77777777" w:rsidR="002816D1" w:rsidRPr="006261E9" w:rsidRDefault="002816D1" w:rsidP="002816D1">
      <w:pPr>
        <w:ind w:left="1260" w:hanging="540"/>
        <w:jc w:val="left"/>
        <w:rPr>
          <w:rFonts w:ascii="TH SarabunPSK" w:hAnsi="TH SarabunPSK" w:cs="TH SarabunPSK"/>
          <w:sz w:val="32"/>
          <w:szCs w:val="32"/>
        </w:rPr>
      </w:pPr>
      <w:r w:rsidRPr="0088495A">
        <w:rPr>
          <w:rFonts w:ascii="TH SarabunPSK" w:hAnsi="TH SarabunPSK" w:cs="TH SarabunPSK"/>
          <w:sz w:val="32"/>
          <w:szCs w:val="32"/>
          <w:cs/>
        </w:rPr>
        <w:t>ธวัชชัย ศรีสุเทพ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u w:val="single"/>
          <w:cs/>
        </w:rPr>
        <w:t xml:space="preserve">ชุดสีโดนใจ </w:t>
      </w:r>
      <w:r>
        <w:rPr>
          <w:rFonts w:ascii="TH SarabunPSK" w:hAnsi="TH SarabunPSK" w:cs="TH SarabunPSK"/>
          <w:sz w:val="32"/>
          <w:szCs w:val="32"/>
          <w:u w:val="single"/>
        </w:rPr>
        <w:t>2</w:t>
      </w:r>
      <w:r w:rsidRPr="0088495A">
        <w:rPr>
          <w:rFonts w:ascii="TH SarabunPSK" w:hAnsi="TH SarabunPSK" w:cs="TH SarabunPSK"/>
          <w:sz w:val="32"/>
          <w:szCs w:val="32"/>
        </w:rPr>
        <w:t>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88495A">
        <w:rPr>
          <w:rFonts w:ascii="TH SarabunPSK" w:hAnsi="TH SarabunPSK" w:cs="TH SarabunPSK"/>
          <w:sz w:val="32"/>
          <w:szCs w:val="32"/>
        </w:rPr>
        <w:t>(25</w:t>
      </w:r>
      <w:r>
        <w:rPr>
          <w:rFonts w:ascii="TH SarabunPSK" w:hAnsi="TH SarabunPSK" w:cs="TH SarabunPSK"/>
          <w:sz w:val="32"/>
          <w:szCs w:val="32"/>
        </w:rPr>
        <w:t>54</w:t>
      </w:r>
      <w:r w:rsidRPr="0088495A">
        <w:rPr>
          <w:rFonts w:ascii="TH SarabunPSK" w:hAnsi="TH SarabunPSK" w:cs="TH SarabunPSK"/>
          <w:sz w:val="32"/>
          <w:szCs w:val="32"/>
        </w:rPr>
        <w:t>).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นนทบุรี</w:t>
      </w:r>
      <w:r w:rsidRPr="0088495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495A">
        <w:rPr>
          <w:rFonts w:ascii="TH SarabunPSK" w:hAnsi="TH SarabunPSK" w:cs="TH SarabunPSK"/>
          <w:sz w:val="32"/>
          <w:szCs w:val="32"/>
        </w:rPr>
        <w:t xml:space="preserve">: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เดอะ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คร</w:t>
      </w:r>
      <w:proofErr w:type="spellEnd"/>
      <w:r>
        <w:rPr>
          <w:rFonts w:ascii="TH SarabunPSK" w:hAnsi="TH SarabunPSK" w:cs="TH SarabunPSK" w:hint="cs"/>
          <w:sz w:val="32"/>
          <w:szCs w:val="32"/>
          <w:cs/>
        </w:rPr>
        <w:t>ีเอทีฟ ไกด์</w:t>
      </w:r>
    </w:p>
    <w:p w14:paraId="3882FFDF" w14:textId="77777777" w:rsidR="002816D1" w:rsidRDefault="002816D1" w:rsidP="002816D1">
      <w:pPr>
        <w:tabs>
          <w:tab w:val="left" w:pos="270"/>
          <w:tab w:val="left" w:pos="1080"/>
        </w:tabs>
        <w:ind w:left="1260" w:hanging="540"/>
        <w:jc w:val="left"/>
        <w:rPr>
          <w:rFonts w:ascii="TH SarabunPSK" w:eastAsia="Times New Roman" w:hAnsi="TH SarabunPSK" w:cs="TH SarabunPSK"/>
          <w:sz w:val="32"/>
          <w:szCs w:val="32"/>
          <w:cs/>
        </w:rPr>
      </w:pP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อนัน วาโซะ (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2559).Photoshop CC Basic Retouch </w:t>
      </w:r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ฉบับมือใหม่หัดแต่งภาพ.กรุงเทพ.ไอดีซี พรีเมียร์</w:t>
      </w:r>
      <w:r w:rsidRPr="00DC48D3">
        <w:rPr>
          <w:rFonts w:ascii="TH SarabunPSK" w:eastAsia="Times New Roman" w:hAnsi="TH SarabunPSK" w:cs="TH SarabunPSK"/>
          <w:sz w:val="32"/>
          <w:szCs w:val="32"/>
        </w:rPr>
        <w:t xml:space="preserve">, </w:t>
      </w:r>
      <w:proofErr w:type="spellStart"/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บจ</w:t>
      </w:r>
      <w:proofErr w:type="spellEnd"/>
      <w:r w:rsidRPr="00DC48D3">
        <w:rPr>
          <w:rFonts w:ascii="TH SarabunPSK" w:eastAsia="Times New Roman" w:hAnsi="TH SarabunPSK" w:cs="TH SarabunPSK"/>
          <w:sz w:val="32"/>
          <w:szCs w:val="32"/>
          <w:cs/>
        </w:rPr>
        <w:t>ก.</w:t>
      </w:r>
    </w:p>
    <w:p w14:paraId="0562B425" w14:textId="77777777" w:rsidR="002E587C" w:rsidRPr="003B37F2" w:rsidRDefault="00364F98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</w:rPr>
        <w:t>2</w:t>
      </w:r>
      <w:r w:rsidR="002E587C" w:rsidRPr="003B37F2">
        <w:rPr>
          <w:rFonts w:ascii="TH Sarabun New" w:hAnsi="TH Sarabun New" w:cs="TH Sarabun New"/>
          <w:b/>
          <w:bCs/>
          <w:sz w:val="32"/>
          <w:szCs w:val="32"/>
          <w:cs/>
        </w:rPr>
        <w:t>.  เอกสารและข้อมูลแนะนำ</w:t>
      </w:r>
    </w:p>
    <w:p w14:paraId="31C81384" w14:textId="77777777" w:rsidR="004346A0" w:rsidRDefault="002816D1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6" w:history="1">
        <w:r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www.youtube.com</w:t>
        </w:r>
      </w:hyperlink>
    </w:p>
    <w:p w14:paraId="38FD7BFB" w14:textId="2481AFA8" w:rsidR="002816D1" w:rsidRPr="00080415" w:rsidRDefault="004346A0" w:rsidP="002816D1">
      <w:pPr>
        <w:ind w:left="1350" w:hanging="63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7" w:history="1">
        <w:r w:rsidRPr="00FE19C7">
          <w:rPr>
            <w:rStyle w:val="Hyperlink"/>
            <w:rFonts w:ascii="TH SarabunPSK" w:eastAsia="Times New Roman" w:hAnsi="TH SarabunPSK" w:cs="TH SarabunPSK"/>
            <w:sz w:val="32"/>
            <w:szCs w:val="32"/>
          </w:rPr>
          <w:t>https://phlearn.com/free-tutorials</w:t>
        </w:r>
      </w:hyperlink>
    </w:p>
    <w:p w14:paraId="6F8A177C" w14:textId="77777777" w:rsidR="002816D1" w:rsidRPr="00080415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hyperlink r:id="rId18" w:history="1">
        <w:r w:rsidRPr="00080415">
          <w:rPr>
            <w:rStyle w:val="Hyperlink"/>
            <w:rFonts w:ascii="TH SarabunPSK" w:eastAsia="Times New Roman" w:hAnsi="TH SarabunPSK" w:cs="TH SarabunPSK"/>
            <w:color w:val="auto"/>
            <w:sz w:val="32"/>
            <w:szCs w:val="32"/>
            <w:u w:val="none"/>
          </w:rPr>
          <w:t>https://www.photoshoptutorials.ws</w:t>
        </w:r>
      </w:hyperlink>
    </w:p>
    <w:p w14:paraId="1FB3DEF1" w14:textId="77777777" w:rsidR="002816D1" w:rsidRPr="00E2333B" w:rsidRDefault="002816D1" w:rsidP="002816D1">
      <w:pPr>
        <w:ind w:left="720" w:firstLine="0"/>
        <w:jc w:val="left"/>
        <w:rPr>
          <w:rFonts w:ascii="TH SarabunPSK" w:eastAsia="Times New Roman" w:hAnsi="TH SarabunPSK" w:cs="TH SarabunPSK"/>
          <w:sz w:val="32"/>
          <w:szCs w:val="32"/>
        </w:rPr>
      </w:pP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www.</w:t>
      </w:r>
      <w:r w:rsidRPr="00E2333B">
        <w:rPr>
          <w:rFonts w:ascii="TH SarabunPSK" w:hAnsi="TH SarabunPSK" w:cs="TH SarabunPSK"/>
          <w:b/>
          <w:bCs/>
          <w:sz w:val="32"/>
          <w:szCs w:val="32"/>
          <w:shd w:val="clear" w:color="auto" w:fill="FFFFFF"/>
        </w:rPr>
        <w:t>deviantart</w:t>
      </w:r>
      <w:r w:rsidRPr="00E2333B">
        <w:rPr>
          <w:rFonts w:ascii="TH SarabunPSK" w:hAnsi="TH SarabunPSK" w:cs="TH SarabunPSK"/>
          <w:sz w:val="32"/>
          <w:szCs w:val="32"/>
          <w:shd w:val="clear" w:color="auto" w:fill="FFFFFF"/>
        </w:rPr>
        <w:t>.com/</w:t>
      </w:r>
    </w:p>
    <w:p w14:paraId="60C19728" w14:textId="77777777" w:rsidR="00B91E98" w:rsidRPr="003B37F2" w:rsidRDefault="00B91E98" w:rsidP="0029264B">
      <w:pPr>
        <w:ind w:left="0" w:firstLine="0"/>
        <w:jc w:val="both"/>
        <w:rPr>
          <w:rFonts w:ascii="TH Sarabun New" w:hAnsi="TH Sarabun New" w:cs="TH Sarabun New" w:hint="cs"/>
          <w:sz w:val="32"/>
          <w:szCs w:val="32"/>
          <w:cs/>
        </w:rPr>
      </w:pPr>
    </w:p>
    <w:p w14:paraId="7DD0C919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6"/>
          <w:szCs w:val="36"/>
        </w:rPr>
      </w:pPr>
      <w:r w:rsidRPr="003B37F2">
        <w:rPr>
          <w:rFonts w:ascii="TH Sarabun New" w:hAnsi="TH Sarabun New" w:cs="TH Sarabun New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14:paraId="4DBFAFAE" w14:textId="77777777" w:rsidR="002E587C" w:rsidRPr="004346A0" w:rsidRDefault="002E587C" w:rsidP="002E587C">
      <w:pPr>
        <w:ind w:left="0" w:firstLine="0"/>
        <w:rPr>
          <w:rFonts w:ascii="TH Sarabun New" w:hAnsi="TH Sarabun New" w:cs="TH Sarabun New"/>
          <w:b/>
          <w:bCs/>
          <w:sz w:val="16"/>
          <w:szCs w:val="16"/>
        </w:rPr>
      </w:pPr>
    </w:p>
    <w:p w14:paraId="4DC379C1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</w:p>
    <w:p w14:paraId="2CD3C4E0" w14:textId="061D7F0B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นิสิตประเมินประเมินประสิทธิผลของรายวิชาโดยการประเมินตนเองก่อนเรียน และหลังเรียน</w:t>
      </w:r>
    </w:p>
    <w:p w14:paraId="53349BD7" w14:textId="26AB6AE5" w:rsidR="00363432" w:rsidRPr="003B37F2" w:rsidRDefault="00363432" w:rsidP="00363432">
      <w:pPr>
        <w:ind w:left="63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ประเมินประสิทธิผลของรายวิชาจากการเรียนรู้ของนิสิต จากพฤติกรรมการแสดงออก การทำกิจกรรม และผลการสอบ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/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หลักฐานการประเมินตามสภาพจริง</w:t>
      </w:r>
    </w:p>
    <w:p w14:paraId="5F22CF42" w14:textId="19309C66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  <w:cs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(3)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สอบถามจากนิสิต ถึงประสิทธิผลของการเรียนรู้จากวิธีการที่ใช้ โดยใช้แบบสอบถามหรือการสนทนากับกลุ่มนิสิต ระหว่างภาคการศึกษา โดยอาจารย์ผู้สอน</w:t>
      </w:r>
    </w:p>
    <w:p w14:paraId="53F39105" w14:textId="77777777" w:rsidR="004346A0" w:rsidRPr="003B37F2" w:rsidRDefault="004346A0" w:rsidP="002E587C">
      <w:pPr>
        <w:ind w:left="0" w:firstLine="0"/>
        <w:rPr>
          <w:rFonts w:ascii="TH Sarabun New" w:hAnsi="TH Sarabun New" w:cs="TH Sarabun New" w:hint="cs"/>
          <w:sz w:val="32"/>
          <w:szCs w:val="32"/>
        </w:rPr>
      </w:pPr>
      <w:bookmarkStart w:id="1" w:name="_GoBack"/>
      <w:bookmarkEnd w:id="1"/>
    </w:p>
    <w:p w14:paraId="28B592D3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2.  กลยุทธ์การประเมินการสอน</w:t>
      </w:r>
    </w:p>
    <w:p w14:paraId="58CE6950" w14:textId="77777777" w:rsidR="002E587C" w:rsidRPr="003B37F2" w:rsidRDefault="002E587C" w:rsidP="00213C27">
      <w:pPr>
        <w:ind w:left="0" w:firstLine="336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Fonts w:ascii="TH Sarabun New" w:hAnsi="TH Sarabun New" w:cs="TH Sarabun New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3B37F2">
        <w:rPr>
          <w:rFonts w:ascii="TH Sarabun New" w:hAnsi="TH Sarabun New" w:cs="TH Sarabun New"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sz w:val="32"/>
          <w:szCs w:val="32"/>
          <w:cs/>
        </w:rPr>
        <w:t xml:space="preserve"> ทุกภาคการศึกษา</w:t>
      </w:r>
    </w:p>
    <w:p w14:paraId="7AF154E0" w14:textId="77777777" w:rsidR="00E72C79" w:rsidRPr="003B37F2" w:rsidRDefault="00E72C79" w:rsidP="002E587C">
      <w:pPr>
        <w:ind w:left="0" w:firstLine="0"/>
        <w:rPr>
          <w:rFonts w:ascii="TH Sarabun New" w:hAnsi="TH Sarabun New" w:cs="TH Sarabun New" w:hint="cs"/>
          <w:b/>
          <w:bCs/>
          <w:sz w:val="32"/>
          <w:szCs w:val="32"/>
          <w:cs/>
        </w:rPr>
      </w:pPr>
    </w:p>
    <w:p w14:paraId="09D8F3F0" w14:textId="77777777" w:rsidR="002E587C" w:rsidRPr="003B37F2" w:rsidRDefault="002E587C" w:rsidP="00213C27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3.  การปรับปรุงการสอน</w:t>
      </w:r>
    </w:p>
    <w:p w14:paraId="14245C8B" w14:textId="36042B41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(1)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อาจารย์ผู้สอนทบทวนและปรับปรุงกลยุทธ์และวิธีการสอนจากผลการประเมินประสิทธิผลของรายวิชา แล้วจัดทำรายงานรายวิชาตามรายละเอียดที่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สกอ</w:t>
      </w:r>
      <w:r w:rsidRPr="003B37F2">
        <w:rPr>
          <w:rStyle w:val="PageNumber"/>
          <w:rFonts w:ascii="TH Sarabun New" w:hAnsi="TH Sarabun New" w:cs="TH Sarabun New"/>
          <w:sz w:val="32"/>
          <w:szCs w:val="32"/>
        </w:rPr>
        <w:t>.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กำหนดทุกภาคการศึกษา</w:t>
      </w:r>
      <w:proofErr w:type="gramEnd"/>
    </w:p>
    <w:p w14:paraId="51FEFF23" w14:textId="2EB582E2" w:rsidR="00363432" w:rsidRPr="003B37F2" w:rsidRDefault="00363432" w:rsidP="00363432">
      <w:pPr>
        <w:ind w:left="630" w:hanging="36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(2)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อาจารย์เขียนประมวลรายวิชาที่ระบุรายละเอียดของการปรับปรุงประมวลรายวิชา  ซึ่งได้จากผลการประเมินประสิทธิผลรายวิชาในแต่ละปีการศึกษา</w:t>
      </w:r>
      <w:proofErr w:type="gramEnd"/>
    </w:p>
    <w:p w14:paraId="6312F495" w14:textId="15BF3D00" w:rsidR="002E587C" w:rsidRPr="003B37F2" w:rsidRDefault="00363432" w:rsidP="00363432">
      <w:pPr>
        <w:ind w:left="63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>(3)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 นำผลการประเมินประสิทธิผลของรายวิชาทั้งที่ได้จากนิสิตและอาจารย์ผู้สอน เข้าประชุมอาจารย์ผู้สอนเพื่อหารือปัญหาการเรียนรู้ของนิสิตและร่วมกันหาแนวทางแก้ไข</w:t>
      </w:r>
    </w:p>
    <w:p w14:paraId="693DF362" w14:textId="77777777" w:rsidR="002E587C" w:rsidRPr="003B37F2" w:rsidRDefault="002E587C" w:rsidP="002E587C">
      <w:pPr>
        <w:ind w:left="0" w:firstLine="0"/>
        <w:rPr>
          <w:rFonts w:ascii="TH Sarabun New" w:hAnsi="TH Sarabun New" w:cs="TH Sarabun New"/>
          <w:b/>
          <w:bCs/>
          <w:sz w:val="32"/>
          <w:szCs w:val="32"/>
        </w:rPr>
      </w:pPr>
    </w:p>
    <w:p w14:paraId="08AEEF17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4.  การทวนสอบมาตรฐานผลสัมฤทธ์ของ</w:t>
      </w:r>
      <w:r w:rsidR="008D2911" w:rsidRPr="003B37F2">
        <w:rPr>
          <w:rFonts w:ascii="TH Sarabun New" w:hAnsi="TH Sarabun New" w:cs="TH Sarabun New"/>
          <w:b/>
          <w:bCs/>
          <w:sz w:val="32"/>
          <w:szCs w:val="32"/>
          <w:cs/>
        </w:rPr>
        <w:t>นิสิต</w:t>
      </w: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ในรายวิชา</w:t>
      </w:r>
    </w:p>
    <w:p w14:paraId="2A399B74" w14:textId="77777777" w:rsidR="007213F7" w:rsidRPr="003B37F2" w:rsidRDefault="007213F7" w:rsidP="007213F7">
      <w:pPr>
        <w:ind w:left="720" w:firstLine="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อาจารย์ประจำหลักสูตรรับผิดชอบเรื่องกระบวนการทวนสอบมาตรฐานการวัดผลสัมฤทธิ์โดยมีการทวนสอบ ดังนี้</w:t>
      </w:r>
    </w:p>
    <w:p w14:paraId="7F0D7732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(1)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การจัดประชุมทบทวนความสอดคล้องเหมาะสมของประมวลรายวิชาเพื่อเป็นแนวทางการเรียนและการประเมินผลโดยแจ้งให้ผู้เรียนทราบล่วงหน้าทุกรายวิชา</w:t>
      </w:r>
    </w:p>
    <w:p w14:paraId="42A2B2FF" w14:textId="77777777" w:rsidR="007213F7" w:rsidRPr="003B37F2" w:rsidRDefault="007213F7" w:rsidP="007213F7">
      <w:pPr>
        <w:ind w:left="900" w:hanging="540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(2)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ตรวจสอบรายงานผลสัมฤทธิ์ทางการเรียนรายวิชาต่าง ๆ โดยการสุ่มประเมินด้วยการทดสอบ และพิจารณาความเหมาะสมของการให้คะแนนและการตัดสินผลการเรียนของรายวิชา</w:t>
      </w:r>
    </w:p>
    <w:p w14:paraId="76B9C7F6" w14:textId="77777777" w:rsidR="007213F7" w:rsidRPr="003B37F2" w:rsidRDefault="007213F7" w:rsidP="007213F7">
      <w:pPr>
        <w:ind w:hanging="2027"/>
        <w:jc w:val="both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(3) 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ตรวจสอบรายงานผลสัมฤทธิ์การฝึกประสบการณ์วิชาชีพในหน่วยงานหรือองค์กร</w:t>
      </w:r>
    </w:p>
    <w:p w14:paraId="3A16FBD4" w14:textId="503914B6" w:rsidR="002E587C" w:rsidRPr="003B37F2" w:rsidRDefault="007213F7" w:rsidP="007213F7">
      <w:pPr>
        <w:ind w:left="810" w:hanging="474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 (4)  </w:t>
      </w:r>
      <w:proofErr w:type="gramStart"/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นำเสนอผลการทวนสอบมาตรฐานผลสัมฤทธิ์ของนิสิตต่อคณะกรรมการประจำคณะตรวจสอบเพื่อรับรองผลสัมฤทธิ์ทางการเรียนและการประกันคุณภาพหลักสูตร  รวมทั้งคณะกรรมการสภาวิชาการระดับมหาวิทยาลัยตรวจสอบรายงานผลสัมฤทธิ์ทางการเรียน</w:t>
      </w:r>
      <w:proofErr w:type="gramEnd"/>
    </w:p>
    <w:p w14:paraId="1EC7CFE1" w14:textId="77777777" w:rsidR="002E587C" w:rsidRPr="003B37F2" w:rsidRDefault="002E587C" w:rsidP="002E587C">
      <w:pPr>
        <w:ind w:left="0" w:firstLine="0"/>
        <w:jc w:val="thaiDistribute"/>
        <w:rPr>
          <w:rFonts w:ascii="TH Sarabun New" w:hAnsi="TH Sarabun New" w:cs="TH Sarabun New"/>
          <w:sz w:val="32"/>
          <w:szCs w:val="32"/>
        </w:rPr>
      </w:pPr>
    </w:p>
    <w:p w14:paraId="727EB8BC" w14:textId="77777777" w:rsidR="002E587C" w:rsidRPr="003B37F2" w:rsidRDefault="002E587C" w:rsidP="002E587C">
      <w:pPr>
        <w:ind w:left="0" w:firstLine="0"/>
        <w:jc w:val="left"/>
        <w:rPr>
          <w:rFonts w:ascii="TH Sarabun New" w:hAnsi="TH Sarabun New" w:cs="TH Sarabun New"/>
          <w:b/>
          <w:bCs/>
          <w:sz w:val="32"/>
          <w:szCs w:val="32"/>
        </w:rPr>
      </w:pPr>
      <w:r w:rsidRPr="003B37F2">
        <w:rPr>
          <w:rFonts w:ascii="TH Sarabun New" w:hAnsi="TH Sarabun New" w:cs="TH Sarabun New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14:paraId="4A498A84" w14:textId="77777777" w:rsidR="009B5174" w:rsidRPr="003B37F2" w:rsidRDefault="009B5174" w:rsidP="009B5174">
      <w:pPr>
        <w:ind w:left="720" w:hanging="360"/>
        <w:jc w:val="left"/>
        <w:rPr>
          <w:rStyle w:val="PageNumber"/>
          <w:rFonts w:ascii="TH Sarabun New" w:eastAsia="TH SarabunPSK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(1)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 xml:space="preserve">คณะกรรมการบริหารหลักสูตรฯ จัดให้มีระบบการทบทวนประสิทธิผลของรายวิชา โดยพิจารณาจากผลการประเมินการสอนโดยนิสิต ผลการประเมินโดยคณะกรรมการประเมินการสอนของภาควิชา การรายงานรายวิชาโดยอาจารย์ผู้สอน </w:t>
      </w:r>
    </w:p>
    <w:p w14:paraId="028207E0" w14:textId="3E46456D" w:rsidR="002E587C" w:rsidRPr="003B37F2" w:rsidRDefault="009B5174" w:rsidP="009B5174">
      <w:pPr>
        <w:ind w:left="720" w:hanging="360"/>
        <w:jc w:val="left"/>
        <w:rPr>
          <w:rFonts w:ascii="TH Sarabun New" w:hAnsi="TH Sarabun New" w:cs="TH Sarabun New"/>
          <w:sz w:val="32"/>
          <w:szCs w:val="32"/>
        </w:rPr>
      </w:pPr>
      <w:r w:rsidRPr="003B37F2">
        <w:rPr>
          <w:rStyle w:val="PageNumber"/>
          <w:rFonts w:ascii="TH Sarabun New" w:hAnsi="TH Sarabun New" w:cs="TH Sarabun New"/>
          <w:sz w:val="32"/>
          <w:szCs w:val="32"/>
        </w:rPr>
        <w:t xml:space="preserve">(2) </w:t>
      </w:r>
      <w:r w:rsidRPr="003B37F2">
        <w:rPr>
          <w:rStyle w:val="PageNumber"/>
          <w:rFonts w:ascii="TH Sarabun New" w:hAnsi="TH Sarabun New" w:cs="TH Sarabun New"/>
          <w:sz w:val="32"/>
          <w:szCs w:val="32"/>
          <w:cs/>
        </w:rPr>
        <w:t>คณะกรรมการบริหารหลักสูตรฯ รายงานผลการทบทวนประสิทธิผลของรายวิชา เพื่อให้อาจารย์ผู้สอนรับผิดชอบในการทบทวนเนื้อหาที่สอนและกลยุทธ์การสอนที่ใช้ และนำเสนอแนวทางในการปรับปรุงและพัฒนาในรายงานผลการดำเนินการของรายวิชา เสนอต่อคณะกรรมการบริหารหลักสูตร เพื่อนำเข้าที่ประชุมพิจารณาให้ความคิดเห็นและสรุปวางแผนพัฒนาปรับปรุงสำหรับใช้ในปีการศึกษาถัดไป</w:t>
      </w:r>
    </w:p>
    <w:sectPr w:rsidR="002E587C" w:rsidRPr="003B37F2" w:rsidSect="00C86EA5">
      <w:pgSz w:w="11906" w:h="16838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EE9DEA" w14:textId="77777777" w:rsidR="007C568B" w:rsidRDefault="007C568B">
      <w:r>
        <w:separator/>
      </w:r>
    </w:p>
  </w:endnote>
  <w:endnote w:type="continuationSeparator" w:id="0">
    <w:p w14:paraId="16ECB97F" w14:textId="77777777" w:rsidR="007C568B" w:rsidRDefault="007C56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PSK"/>
    <w:charset w:val="DE"/>
    <w:family w:val="swiss"/>
    <w:pitch w:val="variable"/>
    <w:sig w:usb0="01000003" w:usb1="00000000" w:usb2="00000000" w:usb3="00000000" w:csb0="000101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B53BAD" w14:textId="77777777" w:rsidR="0039186D" w:rsidRDefault="0039186D" w:rsidP="00226F6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  <w:cs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14:paraId="31BF4593" w14:textId="77777777" w:rsidR="0039186D" w:rsidRDefault="0039186D" w:rsidP="00226F68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3854E1" w14:textId="77777777" w:rsidR="0039186D" w:rsidRPr="004053C5" w:rsidRDefault="0039186D" w:rsidP="00226F68">
    <w:pPr>
      <w:pStyle w:val="Footer"/>
      <w:ind w:right="360"/>
      <w:rPr>
        <w:rFonts w:ascii="TH SarabunPSK" w:hAnsi="TH SarabunPSK" w:cs="TH SarabunPSK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4C0470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0F728296" w14:textId="77777777" w:rsidR="0039186D" w:rsidRDefault="0039186D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EAD61C" w14:textId="77777777" w:rsidR="0039186D" w:rsidRPr="00960863" w:rsidRDefault="0039186D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14:paraId="6724D9E5" w14:textId="77777777" w:rsidR="0039186D" w:rsidRDefault="0039186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CFB502" w14:textId="77777777" w:rsidR="007C568B" w:rsidRDefault="007C568B">
      <w:r>
        <w:separator/>
      </w:r>
    </w:p>
  </w:footnote>
  <w:footnote w:type="continuationSeparator" w:id="0">
    <w:p w14:paraId="700C2BC3" w14:textId="77777777" w:rsidR="007C568B" w:rsidRDefault="007C56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81797C" w14:textId="5E109D93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57DD9EF" w14:textId="77777777" w:rsidR="0039186D" w:rsidRPr="001B166F" w:rsidRDefault="0039186D" w:rsidP="001B166F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883C66" w14:textId="77777777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  <w:proofErr w:type="spellStart"/>
    <w:r w:rsidRPr="000C3ED0">
      <w:rPr>
        <w:rFonts w:ascii="TH SarabunPSK" w:eastAsia="Times New Roman" w:hAnsi="TH SarabunPSK" w:cs="TH SarabunPSK"/>
        <w:sz w:val="32"/>
        <w:szCs w:val="32"/>
        <w:cs/>
      </w:rPr>
      <w:t>มค</w:t>
    </w:r>
    <w:proofErr w:type="spellEnd"/>
    <w:r w:rsidRPr="000C3ED0">
      <w:rPr>
        <w:rFonts w:ascii="TH SarabunPSK" w:eastAsia="Times New Roman" w:hAnsi="TH SarabunPSK" w:cs="TH SarabunPSK"/>
        <w:sz w:val="32"/>
        <w:szCs w:val="32"/>
        <w:cs/>
      </w:rPr>
      <w:t>อ.</w:t>
    </w:r>
    <w:r>
      <w:rPr>
        <w:rFonts w:ascii="TH SarabunPSK" w:eastAsia="Times New Roman" w:hAnsi="TH SarabunPSK" w:cs="TH SarabunPSK"/>
        <w:sz w:val="32"/>
        <w:szCs w:val="32"/>
      </w:rPr>
      <w:t>3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E45B69" w14:textId="0160EEDF" w:rsidR="00FF3391" w:rsidRDefault="00FF3391" w:rsidP="00FF3391">
    <w:pPr>
      <w:pStyle w:val="Header"/>
      <w:pBdr>
        <w:bottom w:val="single" w:sz="4" w:space="1" w:color="D9D9D9"/>
      </w:pBdr>
      <w:rPr>
        <w:b/>
        <w:bCs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b/>
        <w:bCs/>
        <w:noProof/>
      </w:rPr>
      <w:t>2</w:t>
    </w:r>
    <w:r>
      <w:rPr>
        <w:b/>
        <w:bCs/>
        <w:noProof/>
      </w:rPr>
      <w:fldChar w:fldCharType="end"/>
    </w:r>
    <w:r>
      <w:rPr>
        <w:b/>
        <w:bCs/>
      </w:rPr>
      <w:t xml:space="preserve"> | </w:t>
    </w:r>
    <w:proofErr w:type="spellStart"/>
    <w:r>
      <w:rPr>
        <w:rFonts w:hint="cs"/>
        <w:color w:val="7F7F7F"/>
        <w:spacing w:val="60"/>
        <w:cs/>
      </w:rPr>
      <w:t>มค</w:t>
    </w:r>
    <w:proofErr w:type="spellEnd"/>
    <w:r>
      <w:rPr>
        <w:rFonts w:hint="cs"/>
        <w:color w:val="7F7F7F"/>
        <w:spacing w:val="60"/>
        <w:cs/>
      </w:rPr>
      <w:t>อ.3</w:t>
    </w:r>
  </w:p>
  <w:p w14:paraId="7A782C65" w14:textId="098F9F71" w:rsidR="0039186D" w:rsidRPr="006D7041" w:rsidRDefault="0039186D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9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0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5A2FF7"/>
    <w:multiLevelType w:val="hybridMultilevel"/>
    <w:tmpl w:val="9C4A4172"/>
    <w:lvl w:ilvl="0" w:tplc="D584DCF8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z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10"/>
  </w:num>
  <w:num w:numId="5">
    <w:abstractNumId w:val="2"/>
  </w:num>
  <w:num w:numId="6">
    <w:abstractNumId w:val="8"/>
  </w:num>
  <w:num w:numId="7">
    <w:abstractNumId w:val="7"/>
  </w:num>
  <w:num w:numId="8">
    <w:abstractNumId w:val="0"/>
  </w:num>
  <w:num w:numId="9">
    <w:abstractNumId w:val="5"/>
  </w:num>
  <w:num w:numId="10">
    <w:abstractNumId w:val="4"/>
  </w:num>
  <w:num w:numId="11">
    <w:abstractNumId w:val="11"/>
  </w:num>
  <w:num w:numId="12">
    <w:abstractNumId w:val="9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285A"/>
    <w:rsid w:val="00000EE4"/>
    <w:rsid w:val="0001096F"/>
    <w:rsid w:val="00010A71"/>
    <w:rsid w:val="000162DB"/>
    <w:rsid w:val="000168AC"/>
    <w:rsid w:val="00025D5F"/>
    <w:rsid w:val="00032170"/>
    <w:rsid w:val="0003250F"/>
    <w:rsid w:val="000433AD"/>
    <w:rsid w:val="000564D5"/>
    <w:rsid w:val="00066266"/>
    <w:rsid w:val="0006798E"/>
    <w:rsid w:val="00072BDD"/>
    <w:rsid w:val="00081A6C"/>
    <w:rsid w:val="00087D1F"/>
    <w:rsid w:val="000A566E"/>
    <w:rsid w:val="000C3ED0"/>
    <w:rsid w:val="000C51A1"/>
    <w:rsid w:val="000D5F5C"/>
    <w:rsid w:val="000F4A3C"/>
    <w:rsid w:val="000F68A9"/>
    <w:rsid w:val="000F7F69"/>
    <w:rsid w:val="001102A2"/>
    <w:rsid w:val="00112EBE"/>
    <w:rsid w:val="00113E5D"/>
    <w:rsid w:val="00114ECE"/>
    <w:rsid w:val="00116D46"/>
    <w:rsid w:val="00122789"/>
    <w:rsid w:val="00127293"/>
    <w:rsid w:val="00127D7E"/>
    <w:rsid w:val="001306AE"/>
    <w:rsid w:val="00136F6A"/>
    <w:rsid w:val="001402A5"/>
    <w:rsid w:val="0014166C"/>
    <w:rsid w:val="00144025"/>
    <w:rsid w:val="00151FEE"/>
    <w:rsid w:val="001533B3"/>
    <w:rsid w:val="0015586C"/>
    <w:rsid w:val="001742F0"/>
    <w:rsid w:val="00177A26"/>
    <w:rsid w:val="001851A5"/>
    <w:rsid w:val="00191462"/>
    <w:rsid w:val="00194EB7"/>
    <w:rsid w:val="001A4100"/>
    <w:rsid w:val="001A7264"/>
    <w:rsid w:val="001A7591"/>
    <w:rsid w:val="001B166F"/>
    <w:rsid w:val="001B2657"/>
    <w:rsid w:val="001B33D5"/>
    <w:rsid w:val="001B445A"/>
    <w:rsid w:val="001B5759"/>
    <w:rsid w:val="001C50A3"/>
    <w:rsid w:val="001D00FE"/>
    <w:rsid w:val="001D09EC"/>
    <w:rsid w:val="001D2CA7"/>
    <w:rsid w:val="001D6721"/>
    <w:rsid w:val="001E3A56"/>
    <w:rsid w:val="001E5B05"/>
    <w:rsid w:val="001F4A04"/>
    <w:rsid w:val="002121DC"/>
    <w:rsid w:val="00213C27"/>
    <w:rsid w:val="00226F68"/>
    <w:rsid w:val="0023285A"/>
    <w:rsid w:val="00235F50"/>
    <w:rsid w:val="0025228C"/>
    <w:rsid w:val="00252A76"/>
    <w:rsid w:val="00255A22"/>
    <w:rsid w:val="00262D28"/>
    <w:rsid w:val="00264448"/>
    <w:rsid w:val="00270835"/>
    <w:rsid w:val="002754F3"/>
    <w:rsid w:val="002816D1"/>
    <w:rsid w:val="00287BD8"/>
    <w:rsid w:val="0029264B"/>
    <w:rsid w:val="00297AED"/>
    <w:rsid w:val="002A4E16"/>
    <w:rsid w:val="002A4EBA"/>
    <w:rsid w:val="002B009D"/>
    <w:rsid w:val="002B0560"/>
    <w:rsid w:val="002B3684"/>
    <w:rsid w:val="002C5524"/>
    <w:rsid w:val="002E2A29"/>
    <w:rsid w:val="002E3D72"/>
    <w:rsid w:val="002E5225"/>
    <w:rsid w:val="002E587C"/>
    <w:rsid w:val="002E68FD"/>
    <w:rsid w:val="002F1F28"/>
    <w:rsid w:val="00317D01"/>
    <w:rsid w:val="00330A8C"/>
    <w:rsid w:val="00332E68"/>
    <w:rsid w:val="00341D9A"/>
    <w:rsid w:val="00343980"/>
    <w:rsid w:val="00361988"/>
    <w:rsid w:val="00363432"/>
    <w:rsid w:val="00364F98"/>
    <w:rsid w:val="00367132"/>
    <w:rsid w:val="00375D9C"/>
    <w:rsid w:val="0038541F"/>
    <w:rsid w:val="00385946"/>
    <w:rsid w:val="00387C93"/>
    <w:rsid w:val="00390604"/>
    <w:rsid w:val="0039186D"/>
    <w:rsid w:val="00397B38"/>
    <w:rsid w:val="003A3B43"/>
    <w:rsid w:val="003A7C69"/>
    <w:rsid w:val="003B37F2"/>
    <w:rsid w:val="003C13B0"/>
    <w:rsid w:val="003D4B13"/>
    <w:rsid w:val="003E52B2"/>
    <w:rsid w:val="003E582D"/>
    <w:rsid w:val="003F0AD2"/>
    <w:rsid w:val="003F26F4"/>
    <w:rsid w:val="00400144"/>
    <w:rsid w:val="004053C5"/>
    <w:rsid w:val="00423AFE"/>
    <w:rsid w:val="00427176"/>
    <w:rsid w:val="00427525"/>
    <w:rsid w:val="004346A0"/>
    <w:rsid w:val="004374C8"/>
    <w:rsid w:val="00437C84"/>
    <w:rsid w:val="00457275"/>
    <w:rsid w:val="004723A6"/>
    <w:rsid w:val="0047763F"/>
    <w:rsid w:val="00497156"/>
    <w:rsid w:val="004A022A"/>
    <w:rsid w:val="004A45B9"/>
    <w:rsid w:val="004B188E"/>
    <w:rsid w:val="004B3DDF"/>
    <w:rsid w:val="004C5C53"/>
    <w:rsid w:val="004C67B5"/>
    <w:rsid w:val="004D2C8A"/>
    <w:rsid w:val="004E05FD"/>
    <w:rsid w:val="004F2A77"/>
    <w:rsid w:val="004F4CF3"/>
    <w:rsid w:val="00507EDD"/>
    <w:rsid w:val="005109F9"/>
    <w:rsid w:val="00516DEA"/>
    <w:rsid w:val="005201E2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83B6D"/>
    <w:rsid w:val="00596483"/>
    <w:rsid w:val="005A7AC3"/>
    <w:rsid w:val="005B4009"/>
    <w:rsid w:val="005B55C7"/>
    <w:rsid w:val="005C789B"/>
    <w:rsid w:val="005D188D"/>
    <w:rsid w:val="005D29BC"/>
    <w:rsid w:val="005D2F25"/>
    <w:rsid w:val="005D641F"/>
    <w:rsid w:val="005D7DF6"/>
    <w:rsid w:val="005F7EB2"/>
    <w:rsid w:val="00604CC7"/>
    <w:rsid w:val="00614E14"/>
    <w:rsid w:val="00631208"/>
    <w:rsid w:val="00640285"/>
    <w:rsid w:val="006543A2"/>
    <w:rsid w:val="00654EB9"/>
    <w:rsid w:val="00664335"/>
    <w:rsid w:val="00667C1E"/>
    <w:rsid w:val="00680E5E"/>
    <w:rsid w:val="00693DD1"/>
    <w:rsid w:val="00696D41"/>
    <w:rsid w:val="006A16C1"/>
    <w:rsid w:val="006A298C"/>
    <w:rsid w:val="006A3496"/>
    <w:rsid w:val="006A3BE0"/>
    <w:rsid w:val="006B1E35"/>
    <w:rsid w:val="006C1125"/>
    <w:rsid w:val="006C6E23"/>
    <w:rsid w:val="006D7041"/>
    <w:rsid w:val="006E0EEA"/>
    <w:rsid w:val="006E5531"/>
    <w:rsid w:val="006E6E32"/>
    <w:rsid w:val="006F1702"/>
    <w:rsid w:val="006F6A40"/>
    <w:rsid w:val="006F7A09"/>
    <w:rsid w:val="007108F0"/>
    <w:rsid w:val="007135E3"/>
    <w:rsid w:val="007213F7"/>
    <w:rsid w:val="0074031F"/>
    <w:rsid w:val="007434F6"/>
    <w:rsid w:val="0074649C"/>
    <w:rsid w:val="00762406"/>
    <w:rsid w:val="00781BC3"/>
    <w:rsid w:val="007862DA"/>
    <w:rsid w:val="007A4705"/>
    <w:rsid w:val="007B67C7"/>
    <w:rsid w:val="007C0E95"/>
    <w:rsid w:val="007C477E"/>
    <w:rsid w:val="007C568B"/>
    <w:rsid w:val="007E16F1"/>
    <w:rsid w:val="007E4C22"/>
    <w:rsid w:val="007F19A8"/>
    <w:rsid w:val="007F3C9A"/>
    <w:rsid w:val="007F3CFB"/>
    <w:rsid w:val="007F4527"/>
    <w:rsid w:val="00805DC5"/>
    <w:rsid w:val="00806152"/>
    <w:rsid w:val="00810232"/>
    <w:rsid w:val="00810655"/>
    <w:rsid w:val="00813D78"/>
    <w:rsid w:val="00815B86"/>
    <w:rsid w:val="00834AA2"/>
    <w:rsid w:val="00842929"/>
    <w:rsid w:val="00846552"/>
    <w:rsid w:val="00847D11"/>
    <w:rsid w:val="008548C3"/>
    <w:rsid w:val="008554B9"/>
    <w:rsid w:val="00855A52"/>
    <w:rsid w:val="00861C1B"/>
    <w:rsid w:val="00877435"/>
    <w:rsid w:val="00883669"/>
    <w:rsid w:val="0088427E"/>
    <w:rsid w:val="0088430C"/>
    <w:rsid w:val="00896305"/>
    <w:rsid w:val="008A11F3"/>
    <w:rsid w:val="008A7BA9"/>
    <w:rsid w:val="008B24BA"/>
    <w:rsid w:val="008B4785"/>
    <w:rsid w:val="008B4CEE"/>
    <w:rsid w:val="008B7BE5"/>
    <w:rsid w:val="008C2197"/>
    <w:rsid w:val="008C4841"/>
    <w:rsid w:val="008C6B7C"/>
    <w:rsid w:val="008D2911"/>
    <w:rsid w:val="008E73D7"/>
    <w:rsid w:val="008F44C3"/>
    <w:rsid w:val="008F7D6A"/>
    <w:rsid w:val="00914B28"/>
    <w:rsid w:val="009246D3"/>
    <w:rsid w:val="0093119D"/>
    <w:rsid w:val="009369BF"/>
    <w:rsid w:val="009526F5"/>
    <w:rsid w:val="00960863"/>
    <w:rsid w:val="00970504"/>
    <w:rsid w:val="0097710B"/>
    <w:rsid w:val="009957BF"/>
    <w:rsid w:val="009A057F"/>
    <w:rsid w:val="009A3089"/>
    <w:rsid w:val="009B0321"/>
    <w:rsid w:val="009B5174"/>
    <w:rsid w:val="009B7ACD"/>
    <w:rsid w:val="009C78C6"/>
    <w:rsid w:val="009D1613"/>
    <w:rsid w:val="009D1EC2"/>
    <w:rsid w:val="009D7952"/>
    <w:rsid w:val="009E12D3"/>
    <w:rsid w:val="009E7E6D"/>
    <w:rsid w:val="009F0396"/>
    <w:rsid w:val="009F0ACD"/>
    <w:rsid w:val="009F64BD"/>
    <w:rsid w:val="00A0050D"/>
    <w:rsid w:val="00A03A56"/>
    <w:rsid w:val="00A047C6"/>
    <w:rsid w:val="00A177A6"/>
    <w:rsid w:val="00A17A57"/>
    <w:rsid w:val="00A20A3A"/>
    <w:rsid w:val="00A34577"/>
    <w:rsid w:val="00A44FC2"/>
    <w:rsid w:val="00A45C06"/>
    <w:rsid w:val="00A70EEB"/>
    <w:rsid w:val="00A74E6A"/>
    <w:rsid w:val="00A75D12"/>
    <w:rsid w:val="00A77BE2"/>
    <w:rsid w:val="00A80E6D"/>
    <w:rsid w:val="00A82D41"/>
    <w:rsid w:val="00A90659"/>
    <w:rsid w:val="00A959E0"/>
    <w:rsid w:val="00AA0B4D"/>
    <w:rsid w:val="00AC066B"/>
    <w:rsid w:val="00AC453D"/>
    <w:rsid w:val="00AE2479"/>
    <w:rsid w:val="00B0175F"/>
    <w:rsid w:val="00B14EDB"/>
    <w:rsid w:val="00B307F9"/>
    <w:rsid w:val="00B41944"/>
    <w:rsid w:val="00B507C2"/>
    <w:rsid w:val="00B57F60"/>
    <w:rsid w:val="00B63EAC"/>
    <w:rsid w:val="00B742D1"/>
    <w:rsid w:val="00B75C80"/>
    <w:rsid w:val="00B83A88"/>
    <w:rsid w:val="00B86C98"/>
    <w:rsid w:val="00B87284"/>
    <w:rsid w:val="00B87F68"/>
    <w:rsid w:val="00B91E98"/>
    <w:rsid w:val="00BA7833"/>
    <w:rsid w:val="00BC2B46"/>
    <w:rsid w:val="00BC3874"/>
    <w:rsid w:val="00BD417C"/>
    <w:rsid w:val="00BD5E54"/>
    <w:rsid w:val="00BD7013"/>
    <w:rsid w:val="00BE24F9"/>
    <w:rsid w:val="00BE6C40"/>
    <w:rsid w:val="00C04D50"/>
    <w:rsid w:val="00C12F3E"/>
    <w:rsid w:val="00C30505"/>
    <w:rsid w:val="00C30BCF"/>
    <w:rsid w:val="00C317C3"/>
    <w:rsid w:val="00C4208F"/>
    <w:rsid w:val="00C5002C"/>
    <w:rsid w:val="00C6296C"/>
    <w:rsid w:val="00C63342"/>
    <w:rsid w:val="00C64EF0"/>
    <w:rsid w:val="00C6729B"/>
    <w:rsid w:val="00C675D4"/>
    <w:rsid w:val="00C7178F"/>
    <w:rsid w:val="00C818B9"/>
    <w:rsid w:val="00C82A50"/>
    <w:rsid w:val="00C86EA5"/>
    <w:rsid w:val="00CB3336"/>
    <w:rsid w:val="00CC419E"/>
    <w:rsid w:val="00CC50E6"/>
    <w:rsid w:val="00CD3DAD"/>
    <w:rsid w:val="00D013A8"/>
    <w:rsid w:val="00D04695"/>
    <w:rsid w:val="00D10878"/>
    <w:rsid w:val="00D15BC3"/>
    <w:rsid w:val="00D335F1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05A6"/>
    <w:rsid w:val="00D61CD2"/>
    <w:rsid w:val="00D664D9"/>
    <w:rsid w:val="00D67E6B"/>
    <w:rsid w:val="00D7384C"/>
    <w:rsid w:val="00D743AD"/>
    <w:rsid w:val="00D76FD3"/>
    <w:rsid w:val="00D81477"/>
    <w:rsid w:val="00D84971"/>
    <w:rsid w:val="00D84A90"/>
    <w:rsid w:val="00D90124"/>
    <w:rsid w:val="00D908E7"/>
    <w:rsid w:val="00D97E27"/>
    <w:rsid w:val="00DA03CE"/>
    <w:rsid w:val="00DA07FD"/>
    <w:rsid w:val="00DA3CF3"/>
    <w:rsid w:val="00DC1792"/>
    <w:rsid w:val="00DD3530"/>
    <w:rsid w:val="00DE311C"/>
    <w:rsid w:val="00DE3427"/>
    <w:rsid w:val="00DE50FA"/>
    <w:rsid w:val="00E02E67"/>
    <w:rsid w:val="00E245AA"/>
    <w:rsid w:val="00E40179"/>
    <w:rsid w:val="00E533CC"/>
    <w:rsid w:val="00E56CA7"/>
    <w:rsid w:val="00E674E1"/>
    <w:rsid w:val="00E71F96"/>
    <w:rsid w:val="00E72C79"/>
    <w:rsid w:val="00E843AE"/>
    <w:rsid w:val="00EA4A93"/>
    <w:rsid w:val="00EB0D9F"/>
    <w:rsid w:val="00EB3439"/>
    <w:rsid w:val="00EB6F17"/>
    <w:rsid w:val="00EC3CAF"/>
    <w:rsid w:val="00ED1F0A"/>
    <w:rsid w:val="00EE370E"/>
    <w:rsid w:val="00EF079F"/>
    <w:rsid w:val="00EF78EE"/>
    <w:rsid w:val="00EF7ADE"/>
    <w:rsid w:val="00F07FFA"/>
    <w:rsid w:val="00F356C5"/>
    <w:rsid w:val="00F43E77"/>
    <w:rsid w:val="00F44AC5"/>
    <w:rsid w:val="00F509E6"/>
    <w:rsid w:val="00F60B8F"/>
    <w:rsid w:val="00F651C4"/>
    <w:rsid w:val="00F66363"/>
    <w:rsid w:val="00F7255B"/>
    <w:rsid w:val="00F7665A"/>
    <w:rsid w:val="00F8419F"/>
    <w:rsid w:val="00F85587"/>
    <w:rsid w:val="00F9571D"/>
    <w:rsid w:val="00F96C14"/>
    <w:rsid w:val="00F97F24"/>
    <w:rsid w:val="00FA1342"/>
    <w:rsid w:val="00FA3AB9"/>
    <w:rsid w:val="00FA73F9"/>
    <w:rsid w:val="00FB2A0C"/>
    <w:rsid w:val="00FD3D52"/>
    <w:rsid w:val="00FD64D7"/>
    <w:rsid w:val="00FE0275"/>
    <w:rsid w:val="00FE108B"/>
    <w:rsid w:val="00FE3C0B"/>
    <w:rsid w:val="00FF2FA7"/>
    <w:rsid w:val="00FF3391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946B21"/>
  <w15:chartTrackingRefBased/>
  <w15:docId w15:val="{5E45F360-4A07-4FFB-92B6-F6ED65A19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0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Heading1">
    <w:name w:val="heading 1"/>
    <w:basedOn w:val="Normal"/>
    <w:next w:val="Normal"/>
    <w:link w:val="Heading1Char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Heading7">
    <w:name w:val="heading 7"/>
    <w:basedOn w:val="Normal"/>
    <w:next w:val="Normal"/>
    <w:link w:val="Heading7Char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qFormat/>
    <w:rsid w:val="00BA7833"/>
    <w:pPr>
      <w:ind w:left="720"/>
      <w:contextualSpacing/>
    </w:pPr>
  </w:style>
  <w:style w:type="paragraph" w:styleId="Footer">
    <w:name w:val="footer"/>
    <w:basedOn w:val="Normal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styleId="Hyperlink">
    <w:name w:val="Hyperlink"/>
    <w:basedOn w:val="DefaultParagraphFont"/>
    <w:uiPriority w:val="99"/>
    <w:unhideWhenUsed/>
    <w:rsid w:val="002816D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346A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hyperlink" Target="https://www.photoshoptutorials.w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17" Type="http://schemas.openxmlformats.org/officeDocument/2006/relationships/hyperlink" Target="https://phlearn.com/free-tutorials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youtube.com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8F9AFF-F635-49AD-9E8C-815AD6FE4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1065</TotalTime>
  <Pages>14</Pages>
  <Words>2197</Words>
  <Characters>12523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14691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subject/>
  <dc:creator>TrueFasterUser</dc:creator>
  <cp:keywords/>
  <cp:lastModifiedBy>KHANCHAI SAE-TAE</cp:lastModifiedBy>
  <cp:revision>20</cp:revision>
  <cp:lastPrinted>2017-06-29T07:19:00Z</cp:lastPrinted>
  <dcterms:created xsi:type="dcterms:W3CDTF">2019-05-12T03:57:00Z</dcterms:created>
  <dcterms:modified xsi:type="dcterms:W3CDTF">2019-05-24T01:31:00Z</dcterms:modified>
</cp:coreProperties>
</file>